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77" w:rsidRPr="00CB05FB" w:rsidRDefault="00973B77" w:rsidP="00973B77">
      <w:pPr>
        <w:spacing w:after="200" w:line="276" w:lineRule="auto"/>
        <w:rPr>
          <w:b/>
          <w:szCs w:val="28"/>
          <w:lang w:eastAsia="ru-RU"/>
        </w:rPr>
      </w:pPr>
      <w:r w:rsidRPr="00CB05FB">
        <w:rPr>
          <w:b/>
          <w:szCs w:val="28"/>
          <w:lang w:eastAsia="ru-RU"/>
        </w:rPr>
        <w:t xml:space="preserve">                         </w:t>
      </w:r>
      <w:r>
        <w:rPr>
          <w:b/>
          <w:szCs w:val="28"/>
          <w:lang w:eastAsia="ru-RU"/>
        </w:rPr>
        <w:t xml:space="preserve">           </w:t>
      </w:r>
      <w:r w:rsidRPr="00CB05FB">
        <w:rPr>
          <w:b/>
          <w:szCs w:val="28"/>
          <w:lang w:eastAsia="ru-RU"/>
        </w:rPr>
        <w:t xml:space="preserve"> ИРКУТСКАЯ ОБЛАСТЬ</w:t>
      </w:r>
    </w:p>
    <w:p w:rsidR="00973B77" w:rsidRPr="00DB6D62" w:rsidRDefault="00973B77" w:rsidP="00973B77">
      <w:pPr>
        <w:spacing w:after="200" w:line="276" w:lineRule="auto"/>
        <w:rPr>
          <w:b/>
          <w:bCs/>
          <w:kern w:val="2"/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>
        <w:rPr>
          <w:b/>
          <w:bCs/>
          <w:kern w:val="2"/>
          <w:szCs w:val="28"/>
          <w:lang w:eastAsia="ru-RU"/>
        </w:rPr>
        <w:t xml:space="preserve">АЛАРСКАЯ ТЕРРИТОРИАЛЬНАЯ </w:t>
      </w:r>
      <w:r w:rsidRPr="00DB6D62">
        <w:rPr>
          <w:b/>
          <w:bCs/>
          <w:kern w:val="2"/>
          <w:szCs w:val="28"/>
          <w:lang w:eastAsia="ru-RU"/>
        </w:rPr>
        <w:t>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118"/>
      </w:tblGrid>
      <w:tr w:rsidR="00973B77" w:rsidRPr="00CE4588" w:rsidTr="00F80B7B">
        <w:tc>
          <w:tcPr>
            <w:tcW w:w="1018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73B77" w:rsidRPr="004307FA" w:rsidRDefault="00973B77" w:rsidP="00F80B7B">
            <w:pPr>
              <w:keepNext/>
              <w:spacing w:after="200" w:line="276" w:lineRule="auto"/>
              <w:outlineLvl w:val="5"/>
              <w:rPr>
                <w:b/>
                <w:bCs/>
                <w:kern w:val="2"/>
                <w:szCs w:val="28"/>
                <w:lang w:eastAsia="ru-RU"/>
              </w:rPr>
            </w:pPr>
          </w:p>
          <w:p w:rsidR="00973B77" w:rsidRPr="00DB6D62" w:rsidRDefault="00973B77" w:rsidP="00F80B7B">
            <w:pPr>
              <w:rPr>
                <w:kern w:val="2"/>
                <w:sz w:val="22"/>
                <w:lang w:eastAsia="ru-RU"/>
              </w:rPr>
            </w:pPr>
          </w:p>
          <w:p w:rsidR="00973B77" w:rsidRPr="00DB6D62" w:rsidRDefault="00973B77" w:rsidP="00F80B7B">
            <w:pPr>
              <w:spacing w:line="276" w:lineRule="auto"/>
              <w:rPr>
                <w:b/>
                <w:bCs/>
                <w:kern w:val="2"/>
                <w:szCs w:val="28"/>
                <w:lang w:eastAsia="ru-RU"/>
              </w:rPr>
            </w:pPr>
          </w:p>
          <w:p w:rsidR="00973B77" w:rsidRPr="00DB6D62" w:rsidRDefault="00973B77" w:rsidP="00F80B7B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973B77" w:rsidRPr="00CE4588" w:rsidTr="00F80B7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2B740B" w:rsidRDefault="00F92F6E" w:rsidP="00F80B7B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6 февраля</w:t>
            </w:r>
            <w:r w:rsidR="00973B77"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2015</w:t>
            </w:r>
            <w:r w:rsidR="00973B77" w:rsidRPr="002B740B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2B740B" w:rsidRDefault="00973B77" w:rsidP="00F80B7B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2B740B">
              <w:rPr>
                <w:bCs/>
                <w:kern w:val="2"/>
                <w:szCs w:val="28"/>
                <w:lang w:eastAsia="ru-RU"/>
              </w:rPr>
              <w:t xml:space="preserve">                                    № </w:t>
            </w:r>
            <w:r w:rsidR="00961EA2">
              <w:rPr>
                <w:bCs/>
                <w:kern w:val="2"/>
                <w:szCs w:val="28"/>
                <w:lang w:eastAsia="ru-RU"/>
              </w:rPr>
              <w:t>54/345</w:t>
            </w:r>
          </w:p>
        </w:tc>
      </w:tr>
    </w:tbl>
    <w:p w:rsidR="00973B77" w:rsidRPr="00DB6D62" w:rsidRDefault="00973B77" w:rsidP="00973B77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п. Кутулик</w:t>
      </w:r>
    </w:p>
    <w:p w:rsidR="00973B77" w:rsidRPr="00DB6D62" w:rsidRDefault="00973B77" w:rsidP="00973B77">
      <w:pPr>
        <w:jc w:val="center"/>
        <w:rPr>
          <w:kern w:val="2"/>
          <w:sz w:val="20"/>
          <w:szCs w:val="20"/>
          <w:lang w:eastAsia="ru-RU"/>
        </w:rPr>
      </w:pPr>
    </w:p>
    <w:p w:rsidR="00973B77" w:rsidRPr="00DB6D62" w:rsidRDefault="00973B77" w:rsidP="00973B77">
      <w:pPr>
        <w:jc w:val="center"/>
        <w:rPr>
          <w:kern w:val="2"/>
          <w:sz w:val="20"/>
          <w:szCs w:val="20"/>
          <w:lang w:eastAsia="ru-RU"/>
        </w:rPr>
      </w:pPr>
    </w:p>
    <w:p w:rsidR="00973B77" w:rsidRPr="00DB6D62" w:rsidRDefault="00973B77" w:rsidP="00973B77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О Рабочей группе по приему и проверке документов, </w:t>
      </w:r>
    </w:p>
    <w:p w:rsidR="00973B77" w:rsidRPr="00DB6D62" w:rsidRDefault="00973B77" w:rsidP="00973B77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proofErr w:type="gramStart"/>
      <w:r w:rsidRPr="00DB6D62">
        <w:rPr>
          <w:b/>
          <w:bCs/>
          <w:szCs w:val="28"/>
          <w:lang w:eastAsia="ru-RU"/>
        </w:rPr>
        <w:t>представленных</w:t>
      </w:r>
      <w:proofErr w:type="gramEnd"/>
      <w:r w:rsidRPr="00DB6D62">
        <w:rPr>
          <w:b/>
          <w:bCs/>
          <w:szCs w:val="28"/>
          <w:lang w:eastAsia="ru-RU"/>
        </w:rPr>
        <w:t xml:space="preserve"> кандидатами и избирательными объединениями </w:t>
      </w:r>
    </w:p>
    <w:p w:rsidR="00973B77" w:rsidRPr="00DB6D62" w:rsidRDefault="00973B77" w:rsidP="00973B77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>при пр</w:t>
      </w:r>
      <w:r w:rsidR="00DF6473">
        <w:rPr>
          <w:b/>
          <w:bCs/>
          <w:szCs w:val="28"/>
          <w:lang w:eastAsia="ru-RU"/>
        </w:rPr>
        <w:t>оведении выборов главы муниципального образования</w:t>
      </w:r>
      <w:r w:rsidR="00F92F6E">
        <w:rPr>
          <w:b/>
          <w:bCs/>
          <w:szCs w:val="28"/>
          <w:lang w:eastAsia="ru-RU"/>
        </w:rPr>
        <w:t xml:space="preserve"> «</w:t>
      </w:r>
      <w:proofErr w:type="spellStart"/>
      <w:r w:rsidR="00F92F6E">
        <w:rPr>
          <w:b/>
          <w:bCs/>
          <w:szCs w:val="28"/>
          <w:lang w:eastAsia="ru-RU"/>
        </w:rPr>
        <w:t>Аляты</w:t>
      </w:r>
      <w:proofErr w:type="spellEnd"/>
      <w:r w:rsidR="00F92F6E">
        <w:rPr>
          <w:b/>
          <w:bCs/>
          <w:szCs w:val="28"/>
          <w:lang w:eastAsia="ru-RU"/>
        </w:rPr>
        <w:t>» 26 апреля</w:t>
      </w:r>
      <w:r>
        <w:rPr>
          <w:b/>
          <w:bCs/>
          <w:szCs w:val="28"/>
          <w:lang w:eastAsia="ru-RU"/>
        </w:rPr>
        <w:t xml:space="preserve"> </w:t>
      </w:r>
      <w:r w:rsidRPr="00DB6D62">
        <w:rPr>
          <w:b/>
          <w:bCs/>
          <w:szCs w:val="28"/>
          <w:lang w:eastAsia="ru-RU"/>
        </w:rPr>
        <w:t>201</w:t>
      </w:r>
      <w:r w:rsidR="00F92F6E">
        <w:rPr>
          <w:b/>
          <w:bCs/>
          <w:szCs w:val="28"/>
          <w:lang w:eastAsia="ru-RU"/>
        </w:rPr>
        <w:t>5</w:t>
      </w:r>
      <w:r w:rsidRPr="00DB6D62">
        <w:rPr>
          <w:b/>
          <w:bCs/>
          <w:szCs w:val="28"/>
          <w:lang w:eastAsia="ru-RU"/>
        </w:rPr>
        <w:t xml:space="preserve"> года</w:t>
      </w:r>
    </w:p>
    <w:p w:rsidR="00973B77" w:rsidRPr="00DB6D62" w:rsidRDefault="00973B77" w:rsidP="00973B77">
      <w:pPr>
        <w:autoSpaceDE w:val="0"/>
        <w:autoSpaceDN w:val="0"/>
        <w:adjustRightInd w:val="0"/>
        <w:ind w:firstLine="851"/>
        <w:jc w:val="center"/>
        <w:rPr>
          <w:b/>
          <w:bCs/>
          <w:szCs w:val="28"/>
          <w:lang w:eastAsia="ru-RU"/>
        </w:rPr>
      </w:pPr>
    </w:p>
    <w:p w:rsidR="00F92F6E" w:rsidRDefault="00A93206" w:rsidP="00973B77">
      <w:pPr>
        <w:ind w:firstLine="851"/>
        <w:rPr>
          <w:bCs/>
          <w:spacing w:val="-4"/>
          <w:szCs w:val="28"/>
          <w:lang w:eastAsia="ru-RU"/>
        </w:rPr>
      </w:pPr>
      <w:r>
        <w:rPr>
          <w:szCs w:val="28"/>
          <w:lang w:eastAsia="ru-RU"/>
        </w:rPr>
        <w:t>На основании</w:t>
      </w:r>
      <w:r w:rsidR="00973B77" w:rsidRPr="00DB6D62">
        <w:rPr>
          <w:szCs w:val="28"/>
          <w:lang w:eastAsia="ru-RU"/>
        </w:rPr>
        <w:t xml:space="preserve">, пунктов 1, 2 части 4 статьи 32, части 3 статьи 60 Закона Иркутской области «О муниципальных выборах в Иркутской области» для проверки соблюдения порядка выдвижения кандидатов, правильности оформления </w:t>
      </w:r>
      <w:r w:rsidR="00973B77" w:rsidRPr="00DB6D62">
        <w:rPr>
          <w:bCs/>
          <w:spacing w:val="-4"/>
          <w:szCs w:val="28"/>
          <w:lang w:eastAsia="ru-RU"/>
        </w:rPr>
        <w:t>документов, представленных кандидатами, избирательным объединениями, и достоверности содержащихся в них сведений и подписей избирателей</w:t>
      </w:r>
      <w:r>
        <w:rPr>
          <w:bCs/>
          <w:spacing w:val="-4"/>
          <w:szCs w:val="28"/>
          <w:lang w:eastAsia="ru-RU"/>
        </w:rPr>
        <w:t>,</w:t>
      </w:r>
      <w:r w:rsidR="00973B77" w:rsidRPr="00DB6D62">
        <w:rPr>
          <w:bCs/>
          <w:spacing w:val="-4"/>
          <w:szCs w:val="28"/>
          <w:lang w:eastAsia="ru-RU"/>
        </w:rPr>
        <w:t xml:space="preserve">  </w:t>
      </w:r>
    </w:p>
    <w:p w:rsidR="00973B77" w:rsidRPr="00574725" w:rsidRDefault="00973B77" w:rsidP="00973B77">
      <w:pPr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>Аларская территориальная избирательная комиссия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</w:p>
    <w:p w:rsidR="00973B77" w:rsidRPr="00DB6D62" w:rsidRDefault="00973B77" w:rsidP="00973B77">
      <w:pPr>
        <w:rPr>
          <w:sz w:val="20"/>
          <w:szCs w:val="20"/>
          <w:lang w:eastAsia="ru-RU"/>
        </w:rPr>
      </w:pPr>
    </w:p>
    <w:p w:rsidR="00973B77" w:rsidRPr="00DB6D62" w:rsidRDefault="00973B77" w:rsidP="00973B77">
      <w:pPr>
        <w:ind w:left="283"/>
        <w:jc w:val="center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РЕШИЛА:</w:t>
      </w:r>
    </w:p>
    <w:p w:rsidR="00973B77" w:rsidRPr="00DB6D62" w:rsidRDefault="00973B77" w:rsidP="00973B77">
      <w:pPr>
        <w:ind w:left="283"/>
        <w:jc w:val="center"/>
        <w:rPr>
          <w:bCs/>
          <w:spacing w:val="-4"/>
          <w:szCs w:val="28"/>
          <w:lang w:eastAsia="ru-RU"/>
        </w:rPr>
      </w:pPr>
    </w:p>
    <w:p w:rsidR="00973B77" w:rsidRPr="00DB6D62" w:rsidRDefault="00973B77" w:rsidP="00973B77">
      <w:pPr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1. Утвердить Положение о Рабочей группе по приему и проверке документов, представленных кандидатами и избирательным</w:t>
      </w:r>
      <w:r>
        <w:rPr>
          <w:bCs/>
          <w:spacing w:val="-4"/>
          <w:szCs w:val="28"/>
          <w:lang w:eastAsia="ru-RU"/>
        </w:rPr>
        <w:t>и объединениями при</w:t>
      </w:r>
      <w:r w:rsidRPr="00DB6D62">
        <w:rPr>
          <w:bCs/>
          <w:spacing w:val="-4"/>
          <w:szCs w:val="28"/>
          <w:lang w:eastAsia="ru-RU"/>
        </w:rPr>
        <w:t xml:space="preserve"> выбо</w:t>
      </w:r>
      <w:r w:rsidR="00DF6473">
        <w:rPr>
          <w:bCs/>
          <w:spacing w:val="-4"/>
          <w:szCs w:val="28"/>
          <w:lang w:eastAsia="ru-RU"/>
        </w:rPr>
        <w:t>ре главы МО «</w:t>
      </w:r>
      <w:proofErr w:type="spellStart"/>
      <w:r w:rsidR="00DF6473">
        <w:rPr>
          <w:bCs/>
          <w:spacing w:val="-4"/>
          <w:szCs w:val="28"/>
          <w:lang w:eastAsia="ru-RU"/>
        </w:rPr>
        <w:t>Аляты</w:t>
      </w:r>
      <w:proofErr w:type="spellEnd"/>
      <w:r w:rsidR="00DF6473">
        <w:rPr>
          <w:bCs/>
          <w:spacing w:val="-4"/>
          <w:szCs w:val="28"/>
          <w:lang w:eastAsia="ru-RU"/>
        </w:rPr>
        <w:t>»</w:t>
      </w:r>
      <w:r w:rsidRPr="00DB6D62">
        <w:rPr>
          <w:bCs/>
          <w:spacing w:val="-4"/>
          <w:szCs w:val="28"/>
          <w:lang w:eastAsia="ru-RU"/>
        </w:rPr>
        <w:t xml:space="preserve"> </w:t>
      </w:r>
      <w:r w:rsidR="00DF6473">
        <w:rPr>
          <w:bCs/>
          <w:spacing w:val="-4"/>
          <w:szCs w:val="28"/>
          <w:lang w:eastAsia="ru-RU"/>
        </w:rPr>
        <w:t>26 апреля</w:t>
      </w:r>
      <w:r>
        <w:rPr>
          <w:bCs/>
          <w:spacing w:val="-4"/>
          <w:szCs w:val="28"/>
          <w:lang w:eastAsia="ru-RU"/>
        </w:rPr>
        <w:t xml:space="preserve"> </w:t>
      </w:r>
      <w:r w:rsidRPr="00DB6D62">
        <w:rPr>
          <w:bCs/>
          <w:spacing w:val="-4"/>
          <w:szCs w:val="28"/>
          <w:lang w:eastAsia="ru-RU"/>
        </w:rPr>
        <w:t>201</w:t>
      </w:r>
      <w:r w:rsidR="00DF6473">
        <w:rPr>
          <w:bCs/>
          <w:spacing w:val="-4"/>
          <w:szCs w:val="28"/>
          <w:lang w:eastAsia="ru-RU"/>
        </w:rPr>
        <w:t>5</w:t>
      </w:r>
      <w:r w:rsidRPr="00DB6D62">
        <w:rPr>
          <w:bCs/>
          <w:spacing w:val="-4"/>
          <w:szCs w:val="28"/>
          <w:lang w:eastAsia="ru-RU"/>
        </w:rPr>
        <w:t xml:space="preserve"> года (прилагается).</w:t>
      </w:r>
    </w:p>
    <w:p w:rsidR="00973B77" w:rsidRDefault="00973B77" w:rsidP="00973B77">
      <w:pPr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 xml:space="preserve">2. Образовать Рабочую группу по приему и проверке документов, представленных кандидатами и избирательными объединениями при проведении муниципальных выборов </w:t>
      </w:r>
      <w:r w:rsidR="00DF6473">
        <w:rPr>
          <w:bCs/>
          <w:spacing w:val="-4"/>
          <w:szCs w:val="28"/>
          <w:lang w:eastAsia="ru-RU"/>
        </w:rPr>
        <w:t>26 апреля</w:t>
      </w:r>
      <w:r>
        <w:rPr>
          <w:bCs/>
          <w:spacing w:val="-4"/>
          <w:szCs w:val="28"/>
          <w:lang w:eastAsia="ru-RU"/>
        </w:rPr>
        <w:t xml:space="preserve"> </w:t>
      </w:r>
      <w:r w:rsidRPr="00DB6D62">
        <w:rPr>
          <w:bCs/>
          <w:spacing w:val="-4"/>
          <w:szCs w:val="28"/>
          <w:lang w:eastAsia="ru-RU"/>
        </w:rPr>
        <w:t>201</w:t>
      </w:r>
      <w:r w:rsidR="00DF6473">
        <w:rPr>
          <w:bCs/>
          <w:spacing w:val="-4"/>
          <w:szCs w:val="28"/>
          <w:lang w:eastAsia="ru-RU"/>
        </w:rPr>
        <w:t>5</w:t>
      </w:r>
      <w:r w:rsidRPr="00DB6D62">
        <w:rPr>
          <w:bCs/>
          <w:spacing w:val="-4"/>
          <w:szCs w:val="28"/>
          <w:lang w:eastAsia="ru-RU"/>
        </w:rPr>
        <w:t xml:space="preserve"> года, в составе:</w:t>
      </w:r>
    </w:p>
    <w:p w:rsidR="00973B77" w:rsidRPr="00DB6D62" w:rsidRDefault="00973B77" w:rsidP="00973B77">
      <w:pPr>
        <w:ind w:firstLine="851"/>
        <w:rPr>
          <w:bCs/>
          <w:spacing w:val="-4"/>
          <w:szCs w:val="28"/>
          <w:lang w:eastAsia="ru-RU"/>
        </w:rPr>
      </w:pPr>
    </w:p>
    <w:p w:rsidR="00973B77" w:rsidRDefault="00973B77" w:rsidP="00973B77">
      <w:pPr>
        <w:ind w:firstLine="851"/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 xml:space="preserve">– руководитель </w:t>
      </w:r>
      <w:r w:rsidRPr="00DB6D62">
        <w:rPr>
          <w:bCs/>
          <w:spacing w:val="-4"/>
          <w:szCs w:val="28"/>
          <w:lang w:eastAsia="ru-RU"/>
        </w:rPr>
        <w:t>рабочей группы</w:t>
      </w:r>
      <w:r>
        <w:rPr>
          <w:bCs/>
          <w:spacing w:val="-4"/>
          <w:szCs w:val="28"/>
          <w:lang w:eastAsia="ru-RU"/>
        </w:rPr>
        <w:t xml:space="preserve">                 </w:t>
      </w:r>
      <w:r w:rsidR="00DF6473">
        <w:rPr>
          <w:bCs/>
          <w:spacing w:val="-4"/>
          <w:szCs w:val="28"/>
          <w:lang w:eastAsia="ru-RU"/>
        </w:rPr>
        <w:t xml:space="preserve">                     Н.И.Нефедьев</w:t>
      </w:r>
      <w:r w:rsidRPr="00DB6D62">
        <w:rPr>
          <w:bCs/>
          <w:spacing w:val="-4"/>
          <w:szCs w:val="28"/>
          <w:lang w:eastAsia="ru-RU"/>
        </w:rPr>
        <w:t>;</w:t>
      </w:r>
    </w:p>
    <w:p w:rsidR="00973B77" w:rsidRPr="00364D84" w:rsidRDefault="00973B77" w:rsidP="00973B77">
      <w:pPr>
        <w:ind w:left="565" w:firstLine="851"/>
        <w:rPr>
          <w:szCs w:val="28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</w:p>
    <w:p w:rsidR="00973B77" w:rsidRDefault="00973B77" w:rsidP="00973B77">
      <w:pPr>
        <w:ind w:firstLine="851"/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>– </w:t>
      </w:r>
      <w:r w:rsidRPr="00DB6D62">
        <w:rPr>
          <w:bCs/>
          <w:spacing w:val="-4"/>
          <w:szCs w:val="28"/>
          <w:lang w:eastAsia="ru-RU"/>
        </w:rPr>
        <w:t>заместитель руководителя рабочей группы</w:t>
      </w:r>
      <w:r>
        <w:rPr>
          <w:bCs/>
          <w:spacing w:val="-4"/>
          <w:szCs w:val="28"/>
          <w:lang w:eastAsia="ru-RU"/>
        </w:rPr>
        <w:t xml:space="preserve">                 </w:t>
      </w:r>
      <w:proofErr w:type="spellStart"/>
      <w:r>
        <w:rPr>
          <w:bCs/>
          <w:spacing w:val="-4"/>
          <w:szCs w:val="28"/>
          <w:lang w:eastAsia="ru-RU"/>
        </w:rPr>
        <w:t>А.П.Артемцева</w:t>
      </w:r>
      <w:proofErr w:type="spellEnd"/>
      <w:r w:rsidRPr="00DB6D62">
        <w:rPr>
          <w:bCs/>
          <w:spacing w:val="-4"/>
          <w:szCs w:val="28"/>
          <w:lang w:eastAsia="ru-RU"/>
        </w:rPr>
        <w:t>;</w:t>
      </w:r>
    </w:p>
    <w:p w:rsidR="00973B77" w:rsidRPr="00364D84" w:rsidRDefault="00973B77" w:rsidP="00973B77">
      <w:pPr>
        <w:ind w:left="565" w:firstLine="851"/>
        <w:rPr>
          <w:szCs w:val="28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973B77" w:rsidRDefault="00973B77" w:rsidP="00973B77">
      <w:pPr>
        <w:ind w:firstLine="851"/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>– </w:t>
      </w:r>
      <w:r w:rsidRPr="00DB6D62">
        <w:rPr>
          <w:bCs/>
          <w:spacing w:val="-4"/>
          <w:szCs w:val="28"/>
          <w:lang w:eastAsia="ru-RU"/>
        </w:rPr>
        <w:t>члены рабочей группы</w:t>
      </w:r>
      <w:r>
        <w:rPr>
          <w:bCs/>
          <w:spacing w:val="-4"/>
          <w:szCs w:val="28"/>
          <w:lang w:eastAsia="ru-RU"/>
        </w:rPr>
        <w:t xml:space="preserve">                                  </w:t>
      </w:r>
      <w:r w:rsidR="00DF6473">
        <w:rPr>
          <w:bCs/>
          <w:spacing w:val="-4"/>
          <w:szCs w:val="28"/>
          <w:lang w:eastAsia="ru-RU"/>
        </w:rPr>
        <w:t xml:space="preserve">                  А.А.Куракин</w:t>
      </w:r>
      <w:r w:rsidRPr="00DB6D62">
        <w:rPr>
          <w:bCs/>
          <w:spacing w:val="-4"/>
          <w:szCs w:val="28"/>
          <w:lang w:eastAsia="ru-RU"/>
        </w:rPr>
        <w:t>.</w:t>
      </w:r>
    </w:p>
    <w:p w:rsidR="00973B77" w:rsidRPr="00364D84" w:rsidRDefault="00973B77" w:rsidP="00973B77">
      <w:pPr>
        <w:ind w:left="565" w:firstLine="851"/>
        <w:rPr>
          <w:szCs w:val="28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</w:p>
    <w:p w:rsidR="00973B77" w:rsidRPr="007F05DA" w:rsidRDefault="00973B77" w:rsidP="00973B77">
      <w:pPr>
        <w:rPr>
          <w:spacing w:val="-4"/>
          <w:szCs w:val="28"/>
          <w:lang w:eastAsia="ru-RU"/>
        </w:rPr>
      </w:pPr>
    </w:p>
    <w:p w:rsidR="00973B77" w:rsidRDefault="00973B77" w:rsidP="00973B77">
      <w:pPr>
        <w:spacing w:after="120"/>
        <w:rPr>
          <w:spacing w:val="-4"/>
          <w:szCs w:val="28"/>
          <w:lang w:eastAsia="ru-RU"/>
        </w:rPr>
      </w:pPr>
      <w:r w:rsidRPr="00DB6D62">
        <w:rPr>
          <w:spacing w:val="-4"/>
          <w:szCs w:val="28"/>
          <w:lang w:eastAsia="ru-RU"/>
        </w:rPr>
        <w:t>Председатель комиссии</w:t>
      </w:r>
      <w:r w:rsidRPr="00DB6D62">
        <w:rPr>
          <w:spacing w:val="-4"/>
          <w:szCs w:val="28"/>
          <w:lang w:eastAsia="ru-RU"/>
        </w:rPr>
        <w:tab/>
      </w:r>
      <w:r>
        <w:rPr>
          <w:spacing w:val="-4"/>
          <w:szCs w:val="28"/>
          <w:lang w:eastAsia="ru-RU"/>
        </w:rPr>
        <w:t xml:space="preserve">                                                               Н.И.Нефедьев</w:t>
      </w:r>
    </w:p>
    <w:p w:rsidR="00973B77" w:rsidRDefault="00973B77" w:rsidP="00973B77">
      <w:pPr>
        <w:spacing w:after="120"/>
        <w:rPr>
          <w:spacing w:val="-4"/>
          <w:szCs w:val="28"/>
          <w:lang w:eastAsia="ru-RU"/>
        </w:rPr>
      </w:pPr>
      <w:r w:rsidRPr="00DB6D62">
        <w:rPr>
          <w:spacing w:val="-4"/>
          <w:szCs w:val="28"/>
          <w:lang w:eastAsia="ru-RU"/>
        </w:rPr>
        <w:t>Секретарь комиссии</w:t>
      </w:r>
      <w:r>
        <w:rPr>
          <w:spacing w:val="-4"/>
          <w:szCs w:val="28"/>
          <w:lang w:eastAsia="ru-RU"/>
        </w:rPr>
        <w:t xml:space="preserve">                                                                     </w:t>
      </w:r>
      <w:proofErr w:type="spellStart"/>
      <w:r>
        <w:rPr>
          <w:spacing w:val="-4"/>
          <w:szCs w:val="28"/>
          <w:lang w:eastAsia="ru-RU"/>
        </w:rPr>
        <w:t>А.П.Артемцева</w:t>
      </w:r>
      <w:proofErr w:type="spellEnd"/>
    </w:p>
    <w:p w:rsidR="00973B77" w:rsidRPr="00DB6D62" w:rsidRDefault="00973B77" w:rsidP="00973B77">
      <w:pPr>
        <w:spacing w:after="200"/>
        <w:rPr>
          <w:spacing w:val="-4"/>
          <w:szCs w:val="28"/>
          <w:lang w:eastAsia="ru-RU"/>
        </w:rPr>
      </w:pPr>
    </w:p>
    <w:p w:rsidR="00973B77" w:rsidRPr="00DB6D62" w:rsidRDefault="00973B77" w:rsidP="00973B77">
      <w:pPr>
        <w:jc w:val="left"/>
        <w:rPr>
          <w:sz w:val="24"/>
          <w:szCs w:val="24"/>
          <w:lang w:eastAsia="ru-RU"/>
        </w:rPr>
      </w:pPr>
    </w:p>
    <w:p w:rsidR="00973B77" w:rsidRPr="00DB6D62" w:rsidRDefault="00973B77" w:rsidP="00973B77">
      <w:pPr>
        <w:jc w:val="left"/>
        <w:rPr>
          <w:sz w:val="24"/>
          <w:szCs w:val="24"/>
          <w:lang w:eastAsia="ru-RU"/>
        </w:rPr>
      </w:pPr>
    </w:p>
    <w:p w:rsidR="00973B77" w:rsidRPr="00DB6D62" w:rsidRDefault="00973B77" w:rsidP="00973B77">
      <w:pPr>
        <w:jc w:val="right"/>
        <w:rPr>
          <w:sz w:val="18"/>
          <w:szCs w:val="18"/>
          <w:lang w:eastAsia="ru-RU"/>
        </w:rPr>
      </w:pPr>
      <w:r w:rsidRPr="00DB6D62">
        <w:rPr>
          <w:sz w:val="18"/>
          <w:szCs w:val="18"/>
          <w:lang w:eastAsia="ru-RU"/>
        </w:rPr>
        <w:t xml:space="preserve">Приложение </w:t>
      </w:r>
    </w:p>
    <w:p w:rsidR="00973B77" w:rsidRDefault="00973B77" w:rsidP="00973B77">
      <w:pPr>
        <w:jc w:val="right"/>
        <w:rPr>
          <w:sz w:val="18"/>
          <w:szCs w:val="18"/>
          <w:lang w:eastAsia="ru-RU"/>
        </w:rPr>
      </w:pPr>
      <w:r w:rsidRPr="00DB6D62">
        <w:rPr>
          <w:sz w:val="18"/>
          <w:szCs w:val="18"/>
          <w:lang w:eastAsia="ru-RU"/>
        </w:rPr>
        <w:t xml:space="preserve">к решению </w:t>
      </w:r>
      <w:proofErr w:type="spellStart"/>
      <w:r>
        <w:rPr>
          <w:sz w:val="18"/>
          <w:szCs w:val="18"/>
          <w:lang w:eastAsia="ru-RU"/>
        </w:rPr>
        <w:t>Аларской</w:t>
      </w:r>
      <w:proofErr w:type="spellEnd"/>
      <w:r>
        <w:rPr>
          <w:sz w:val="18"/>
          <w:szCs w:val="18"/>
          <w:lang w:eastAsia="ru-RU"/>
        </w:rPr>
        <w:t xml:space="preserve"> </w:t>
      </w:r>
      <w:proofErr w:type="gramStart"/>
      <w:r>
        <w:rPr>
          <w:sz w:val="18"/>
          <w:szCs w:val="18"/>
          <w:lang w:eastAsia="ru-RU"/>
        </w:rPr>
        <w:t>территориальной</w:t>
      </w:r>
      <w:proofErr w:type="gramEnd"/>
      <w:r>
        <w:rPr>
          <w:sz w:val="18"/>
          <w:szCs w:val="18"/>
          <w:lang w:eastAsia="ru-RU"/>
        </w:rPr>
        <w:t xml:space="preserve"> </w:t>
      </w:r>
    </w:p>
    <w:p w:rsidR="00973B77" w:rsidRPr="00DB6D62" w:rsidRDefault="00973B77" w:rsidP="00973B77">
      <w:pPr>
        <w:jc w:val="right"/>
        <w:rPr>
          <w:sz w:val="18"/>
          <w:szCs w:val="18"/>
          <w:lang w:eastAsia="ru-RU"/>
        </w:rPr>
      </w:pPr>
      <w:r w:rsidRPr="00DB6D62">
        <w:rPr>
          <w:sz w:val="18"/>
          <w:szCs w:val="18"/>
          <w:lang w:eastAsia="ru-RU"/>
        </w:rPr>
        <w:t>избирательной комиссии</w:t>
      </w:r>
    </w:p>
    <w:p w:rsidR="00973B77" w:rsidRPr="00DB6D62" w:rsidRDefault="00973B77" w:rsidP="00973B77">
      <w:pPr>
        <w:jc w:val="right"/>
        <w:rPr>
          <w:sz w:val="12"/>
          <w:szCs w:val="12"/>
          <w:lang w:eastAsia="ru-RU"/>
        </w:rPr>
      </w:pPr>
      <w:r w:rsidRPr="00DB6D62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B77" w:rsidRPr="00DB6D62" w:rsidRDefault="00973B77" w:rsidP="00973B77">
      <w:pPr>
        <w:jc w:val="right"/>
        <w:rPr>
          <w:sz w:val="18"/>
          <w:szCs w:val="18"/>
          <w:lang w:eastAsia="ru-RU"/>
        </w:rPr>
      </w:pPr>
      <w:r w:rsidRPr="00DB6D62">
        <w:rPr>
          <w:sz w:val="18"/>
          <w:szCs w:val="18"/>
          <w:lang w:eastAsia="ru-RU"/>
        </w:rPr>
        <w:t xml:space="preserve">                      </w:t>
      </w:r>
      <w:r w:rsidR="005E764E">
        <w:rPr>
          <w:sz w:val="18"/>
          <w:szCs w:val="18"/>
          <w:lang w:eastAsia="ru-RU"/>
        </w:rPr>
        <w:t xml:space="preserve">                  от 6 февраля</w:t>
      </w:r>
      <w:r w:rsidRPr="00DB6D62">
        <w:rPr>
          <w:sz w:val="18"/>
          <w:szCs w:val="18"/>
          <w:lang w:eastAsia="ru-RU"/>
        </w:rPr>
        <w:t xml:space="preserve"> 201</w:t>
      </w:r>
      <w:r w:rsidR="00A93206">
        <w:rPr>
          <w:sz w:val="18"/>
          <w:szCs w:val="18"/>
          <w:lang w:eastAsia="ru-RU"/>
        </w:rPr>
        <w:t>5 г. № 54/345</w:t>
      </w:r>
    </w:p>
    <w:p w:rsidR="00973B77" w:rsidRPr="00DB6D62" w:rsidRDefault="00973B77" w:rsidP="00973B77">
      <w:pPr>
        <w:jc w:val="left"/>
        <w:rPr>
          <w:rFonts w:ascii="Calibri" w:hAnsi="Calibri"/>
          <w:sz w:val="22"/>
          <w:lang w:eastAsia="ru-RU"/>
        </w:rPr>
      </w:pPr>
    </w:p>
    <w:p w:rsidR="00973B77" w:rsidRPr="00DB6D62" w:rsidRDefault="00973B77" w:rsidP="00973B77">
      <w:pPr>
        <w:jc w:val="center"/>
        <w:rPr>
          <w:b/>
          <w:szCs w:val="28"/>
          <w:lang w:eastAsia="ru-RU"/>
        </w:rPr>
      </w:pPr>
      <w:r w:rsidRPr="00DB6D62">
        <w:rPr>
          <w:b/>
          <w:szCs w:val="28"/>
          <w:lang w:eastAsia="ru-RU"/>
        </w:rPr>
        <w:t xml:space="preserve">Положение </w:t>
      </w:r>
    </w:p>
    <w:p w:rsidR="00973B77" w:rsidRPr="00DB6D62" w:rsidRDefault="00973B77" w:rsidP="00973B77">
      <w:pPr>
        <w:jc w:val="center"/>
        <w:rPr>
          <w:b/>
          <w:szCs w:val="28"/>
          <w:lang w:eastAsia="ru-RU"/>
        </w:rPr>
      </w:pPr>
      <w:r w:rsidRPr="00DB6D62">
        <w:rPr>
          <w:b/>
          <w:szCs w:val="28"/>
          <w:lang w:eastAsia="ru-RU"/>
        </w:rPr>
        <w:t xml:space="preserve">о рабочей группе по приему и проверке документов, </w:t>
      </w:r>
    </w:p>
    <w:p w:rsidR="00973B77" w:rsidRPr="00DB6D62" w:rsidRDefault="00973B77" w:rsidP="00973B77">
      <w:pPr>
        <w:jc w:val="center"/>
        <w:rPr>
          <w:b/>
          <w:szCs w:val="28"/>
          <w:lang w:eastAsia="ru-RU"/>
        </w:rPr>
      </w:pPr>
      <w:proofErr w:type="gramStart"/>
      <w:r w:rsidRPr="00DB6D62">
        <w:rPr>
          <w:b/>
          <w:szCs w:val="28"/>
          <w:lang w:eastAsia="ru-RU"/>
        </w:rPr>
        <w:t>представленных</w:t>
      </w:r>
      <w:proofErr w:type="gramEnd"/>
      <w:r w:rsidRPr="00DB6D62">
        <w:rPr>
          <w:b/>
          <w:szCs w:val="28"/>
          <w:lang w:eastAsia="ru-RU"/>
        </w:rPr>
        <w:t xml:space="preserve"> кандидатами и избирательными объединениями </w:t>
      </w:r>
    </w:p>
    <w:p w:rsidR="00973B77" w:rsidRPr="00DB6D62" w:rsidRDefault="00973B77" w:rsidP="00973B77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при проведении</w:t>
      </w:r>
      <w:r w:rsidRPr="00DB6D62">
        <w:rPr>
          <w:b/>
          <w:szCs w:val="28"/>
          <w:lang w:eastAsia="ru-RU"/>
        </w:rPr>
        <w:t xml:space="preserve"> выборов</w:t>
      </w:r>
      <w:r w:rsidR="00AF2181">
        <w:rPr>
          <w:b/>
          <w:szCs w:val="28"/>
          <w:lang w:eastAsia="ru-RU"/>
        </w:rPr>
        <w:t xml:space="preserve"> главы муниципального образования «</w:t>
      </w:r>
      <w:proofErr w:type="spellStart"/>
      <w:r w:rsidR="00AF2181">
        <w:rPr>
          <w:b/>
          <w:szCs w:val="28"/>
          <w:lang w:eastAsia="ru-RU"/>
        </w:rPr>
        <w:t>Аляты</w:t>
      </w:r>
      <w:proofErr w:type="spellEnd"/>
      <w:r w:rsidR="00AF2181">
        <w:rPr>
          <w:b/>
          <w:szCs w:val="28"/>
          <w:lang w:eastAsia="ru-RU"/>
        </w:rPr>
        <w:t>»</w:t>
      </w:r>
      <w:r w:rsidRPr="00DB6D62">
        <w:rPr>
          <w:b/>
          <w:szCs w:val="28"/>
          <w:lang w:eastAsia="ru-RU"/>
        </w:rPr>
        <w:t xml:space="preserve"> </w:t>
      </w:r>
      <w:r w:rsidR="00AF2181">
        <w:rPr>
          <w:b/>
          <w:szCs w:val="28"/>
          <w:lang w:eastAsia="ru-RU"/>
        </w:rPr>
        <w:t>26 апреля 2015</w:t>
      </w:r>
      <w:r>
        <w:rPr>
          <w:b/>
          <w:szCs w:val="28"/>
          <w:lang w:eastAsia="ru-RU"/>
        </w:rPr>
        <w:t xml:space="preserve"> </w:t>
      </w:r>
      <w:r w:rsidRPr="00DB6D62">
        <w:rPr>
          <w:b/>
          <w:szCs w:val="28"/>
          <w:lang w:eastAsia="ru-RU"/>
        </w:rPr>
        <w:t>года</w:t>
      </w:r>
    </w:p>
    <w:p w:rsidR="00973B77" w:rsidRPr="00DB6D62" w:rsidRDefault="00973B77" w:rsidP="00973B77">
      <w:pPr>
        <w:jc w:val="center"/>
        <w:rPr>
          <w:b/>
          <w:szCs w:val="28"/>
          <w:lang w:eastAsia="ru-RU"/>
        </w:rPr>
      </w:pPr>
    </w:p>
    <w:p w:rsidR="00973B77" w:rsidRPr="00DB6D62" w:rsidRDefault="00973B77" w:rsidP="00973B77">
      <w:pPr>
        <w:jc w:val="center"/>
        <w:rPr>
          <w:b/>
          <w:szCs w:val="28"/>
          <w:lang w:eastAsia="ru-RU"/>
        </w:rPr>
      </w:pPr>
      <w:r w:rsidRPr="00DB6D62">
        <w:rPr>
          <w:b/>
          <w:szCs w:val="28"/>
          <w:lang w:eastAsia="ru-RU"/>
        </w:rPr>
        <w:t>1. Общие положения</w:t>
      </w:r>
    </w:p>
    <w:p w:rsidR="00973B77" w:rsidRPr="00DB6D62" w:rsidRDefault="00973B77" w:rsidP="00973B77">
      <w:pPr>
        <w:jc w:val="center"/>
        <w:rPr>
          <w:b/>
          <w:szCs w:val="28"/>
          <w:lang w:eastAsia="ru-RU"/>
        </w:rPr>
      </w:pPr>
    </w:p>
    <w:p w:rsidR="00973B77" w:rsidRPr="005D185A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1.1. Рабочая группа по приему и проверке документов, представленных кандидатами и избирательн</w:t>
      </w:r>
      <w:r>
        <w:rPr>
          <w:szCs w:val="20"/>
          <w:lang w:eastAsia="ru-RU"/>
        </w:rPr>
        <w:t xml:space="preserve">ыми объединениями в </w:t>
      </w:r>
      <w:proofErr w:type="spellStart"/>
      <w:r>
        <w:rPr>
          <w:szCs w:val="20"/>
          <w:lang w:eastAsia="ru-RU"/>
        </w:rPr>
        <w:t>Аларскую</w:t>
      </w:r>
      <w:proofErr w:type="spellEnd"/>
      <w:r>
        <w:rPr>
          <w:szCs w:val="20"/>
          <w:lang w:eastAsia="ru-RU"/>
        </w:rPr>
        <w:t xml:space="preserve"> территориальную </w:t>
      </w:r>
      <w:r w:rsidRPr="00DB6D62">
        <w:rPr>
          <w:szCs w:val="20"/>
          <w:lang w:eastAsia="ru-RU"/>
        </w:rPr>
        <w:t>избирательную комиссию (далее – ТИК) при проведении муниципальных вы</w:t>
      </w:r>
      <w:r w:rsidR="00AF2181">
        <w:rPr>
          <w:szCs w:val="20"/>
          <w:lang w:eastAsia="ru-RU"/>
        </w:rPr>
        <w:t>боров 26 апреля 2015</w:t>
      </w:r>
      <w:r>
        <w:rPr>
          <w:szCs w:val="20"/>
          <w:lang w:eastAsia="ru-RU"/>
        </w:rPr>
        <w:t xml:space="preserve"> </w:t>
      </w:r>
      <w:r w:rsidRPr="00DB6D62">
        <w:rPr>
          <w:szCs w:val="20"/>
          <w:lang w:eastAsia="ru-RU"/>
        </w:rPr>
        <w:t>года (далее – Рабочая группа), образовывается решением ТИК из числа чл</w:t>
      </w:r>
      <w:r>
        <w:rPr>
          <w:szCs w:val="20"/>
          <w:lang w:eastAsia="ru-RU"/>
        </w:rPr>
        <w:t>енов ТИК,</w:t>
      </w:r>
      <w:r w:rsidRPr="00DB6D62">
        <w:rPr>
          <w:szCs w:val="20"/>
          <w:lang w:eastAsia="ru-RU"/>
        </w:rPr>
        <w:t xml:space="preserve"> и привлеченных специалистов.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1.2. </w:t>
      </w:r>
      <w:proofErr w:type="gramStart"/>
      <w:r w:rsidRPr="00DB6D62">
        <w:rPr>
          <w:szCs w:val="20"/>
          <w:lang w:eastAsia="ru-RU"/>
        </w:rPr>
        <w:t xml:space="preserve">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Федерации», </w:t>
      </w:r>
      <w:r w:rsidRPr="00DB6D62">
        <w:rPr>
          <w:color w:val="000000"/>
          <w:szCs w:val="28"/>
          <w:lang w:eastAsia="ru-RU"/>
        </w:rPr>
        <w:t>«О персональных данных», иными федеральными законами,</w:t>
      </w:r>
      <w:r w:rsidRPr="00DB6D62">
        <w:rPr>
          <w:szCs w:val="20"/>
          <w:lang w:eastAsia="ru-RU"/>
        </w:rPr>
        <w:t xml:space="preserve"> Законом Иркутской области «О муниципальных выборах в Иркутской области» (далее – Закон), нормативными правовыми актами ЦИК России, в том числе Методическими рекомендациями по приему и проверке подписных листов с подписями избирателей в поддержку</w:t>
      </w:r>
      <w:proofErr w:type="gramEnd"/>
      <w:r w:rsidRPr="00DB6D62">
        <w:rPr>
          <w:szCs w:val="20"/>
          <w:lang w:eastAsia="ru-RU"/>
        </w:rPr>
        <w:t xml:space="preserve"> </w:t>
      </w:r>
      <w:proofErr w:type="gramStart"/>
      <w:r w:rsidRPr="00DB6D62">
        <w:rPr>
          <w:szCs w:val="20"/>
          <w:lang w:eastAsia="ru-RU"/>
        </w:rPr>
        <w:t>выдвижения (самовыдвижения) кандидатов на выборах, проводимых в субъектах Российской Федерации, утвержденными Постановлением ЦИК России от 13 июня 2012 года № 128/986-6, постановлением Избирательной комиссии Иркутской области от 12 января 2012 года № 75/903 «Об использовании территориальных фрагментов подсистемы «Регистр избирателей, участников референдума» Государственной автоматизированной системы Российской Федерации «Выборы» для установления достоверности содержащихся в подписных листах сведений об избирателях, участниках референдума</w:t>
      </w:r>
      <w:proofErr w:type="gramEnd"/>
      <w:r w:rsidRPr="00DB6D62">
        <w:rPr>
          <w:szCs w:val="20"/>
          <w:lang w:eastAsia="ru-RU"/>
        </w:rPr>
        <w:t xml:space="preserve"> на выборах органов местного самоуправления», правовыми актами ТИК, настоящим Положением.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1.3. Рабочая группа в своей деятельности  вправе использовать  программно-технические и коммуникационные возможности, предоставляемые Государственной автоматизированной системой «Выборы» (далее – ГАС «Выборы»).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1.4. </w:t>
      </w:r>
      <w:proofErr w:type="gramStart"/>
      <w:r w:rsidRPr="00DB6D62">
        <w:rPr>
          <w:szCs w:val="20"/>
          <w:lang w:eastAsia="ru-RU"/>
        </w:rPr>
        <w:t xml:space="preserve">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</w:t>
      </w:r>
      <w:r w:rsidRPr="00DB6D62">
        <w:rPr>
          <w:szCs w:val="20"/>
          <w:lang w:eastAsia="ru-RU"/>
        </w:rPr>
        <w:lastRenderedPageBreak/>
        <w:t>информацией с администратором баз данных, обязаны неукоснительно соблюдать требования Положения об организации единого порядка использования, эксплуатации и развития ГАС «Выборы» в избирательных комиссиях и комиссиях референдума, утвержденного постановлением ЦИК России от 29 января 2009 года №  187/1312-5</w:t>
      </w:r>
      <w:r>
        <w:rPr>
          <w:szCs w:val="20"/>
          <w:lang w:eastAsia="ru-RU"/>
        </w:rPr>
        <w:t xml:space="preserve"> (в ред. от 26.12.2012</w:t>
      </w:r>
      <w:proofErr w:type="gramEnd"/>
      <w:r>
        <w:rPr>
          <w:szCs w:val="20"/>
          <w:lang w:eastAsia="ru-RU"/>
        </w:rPr>
        <w:t>г.)</w:t>
      </w:r>
      <w:r w:rsidRPr="00DB6D62">
        <w:rPr>
          <w:szCs w:val="20"/>
          <w:lang w:eastAsia="ru-RU"/>
        </w:rPr>
        <w:t>, в части, касающейся обращения с базами данных, персональными (конфиденциальными) данными об избирателях.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8"/>
          <w:lang w:eastAsia="ru-RU"/>
        </w:rPr>
        <w:t>1.5.</w:t>
      </w:r>
      <w:r>
        <w:rPr>
          <w:szCs w:val="28"/>
          <w:lang w:eastAsia="ru-RU"/>
        </w:rPr>
        <w:t xml:space="preserve"> </w:t>
      </w:r>
      <w:r w:rsidRPr="00DB6D62">
        <w:rPr>
          <w:szCs w:val="20"/>
          <w:lang w:eastAsia="ru-RU"/>
        </w:rPr>
        <w:t xml:space="preserve">Рабочая группа организует прием и проверку документов, поступивших от кандидатов и избирательных объединений  в период подготовки и проведения муниципальных выборов </w:t>
      </w:r>
      <w:r w:rsidR="00AF2181">
        <w:rPr>
          <w:szCs w:val="20"/>
          <w:lang w:eastAsia="ru-RU"/>
        </w:rPr>
        <w:t>26 апреля</w:t>
      </w:r>
      <w:r>
        <w:rPr>
          <w:szCs w:val="20"/>
          <w:lang w:eastAsia="ru-RU"/>
        </w:rPr>
        <w:t xml:space="preserve"> </w:t>
      </w:r>
      <w:r w:rsidRPr="00DB6D62">
        <w:rPr>
          <w:szCs w:val="20"/>
          <w:lang w:eastAsia="ru-RU"/>
        </w:rPr>
        <w:t>201</w:t>
      </w:r>
      <w:r w:rsidR="00AF2181">
        <w:rPr>
          <w:szCs w:val="20"/>
          <w:lang w:eastAsia="ru-RU"/>
        </w:rPr>
        <w:t>5</w:t>
      </w:r>
      <w:r w:rsidRPr="00DB6D62">
        <w:rPr>
          <w:szCs w:val="20"/>
          <w:lang w:eastAsia="ru-RU"/>
        </w:rPr>
        <w:t xml:space="preserve"> года.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 xml:space="preserve">По результатам работы Рабочей группы и на основании проверки представленных документов готовятся и вносятся на рассмотрение ТИК проекты решений о </w:t>
      </w:r>
      <w:proofErr w:type="gramStart"/>
      <w:r w:rsidRPr="00DB6D62">
        <w:rPr>
          <w:szCs w:val="20"/>
          <w:lang w:eastAsia="ru-RU"/>
        </w:rPr>
        <w:t>заверении списков</w:t>
      </w:r>
      <w:proofErr w:type="gramEnd"/>
      <w:r w:rsidRPr="00DB6D62">
        <w:rPr>
          <w:szCs w:val="20"/>
          <w:lang w:eastAsia="ru-RU"/>
        </w:rPr>
        <w:t xml:space="preserve"> кандидатов, выдвинутых избирательными объединениями, о регистрации либо отказе в регистрации кандидатов, а также по другим вопросам, связанным с избирательными действиями, предусмотренными законодательством.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1.6. В течение месяца со дня официального опубликования результатов муни</w:t>
      </w:r>
      <w:r w:rsidR="00AF2181">
        <w:rPr>
          <w:szCs w:val="20"/>
          <w:lang w:eastAsia="ru-RU"/>
        </w:rPr>
        <w:t>ципальных выборов 26 апреля</w:t>
      </w:r>
      <w:r>
        <w:rPr>
          <w:szCs w:val="20"/>
          <w:lang w:eastAsia="ru-RU"/>
        </w:rPr>
        <w:t xml:space="preserve"> </w:t>
      </w:r>
      <w:r w:rsidRPr="00DB6D62">
        <w:rPr>
          <w:szCs w:val="20"/>
          <w:lang w:eastAsia="ru-RU"/>
        </w:rPr>
        <w:t>201</w:t>
      </w:r>
      <w:r w:rsidR="00AF2181">
        <w:rPr>
          <w:szCs w:val="20"/>
          <w:lang w:eastAsia="ru-RU"/>
        </w:rPr>
        <w:t>5</w:t>
      </w:r>
      <w:r w:rsidRPr="00DB6D62">
        <w:rPr>
          <w:szCs w:val="20"/>
          <w:lang w:eastAsia="ru-RU"/>
        </w:rPr>
        <w:t xml:space="preserve"> года документы Рабочей группы в установленн</w:t>
      </w:r>
      <w:r>
        <w:rPr>
          <w:szCs w:val="20"/>
          <w:lang w:eastAsia="ru-RU"/>
        </w:rPr>
        <w:t xml:space="preserve">ом порядке передаются в архив </w:t>
      </w:r>
      <w:r w:rsidRPr="00DB6D62">
        <w:rPr>
          <w:szCs w:val="20"/>
          <w:lang w:eastAsia="ru-RU"/>
        </w:rPr>
        <w:t>ТИК.</w:t>
      </w:r>
    </w:p>
    <w:p w:rsidR="00973B77" w:rsidRPr="00DB6D62" w:rsidRDefault="00973B77" w:rsidP="00973B77">
      <w:pPr>
        <w:ind w:firstLine="851"/>
        <w:rPr>
          <w:szCs w:val="20"/>
          <w:lang w:eastAsia="ru-RU"/>
        </w:rPr>
      </w:pPr>
    </w:p>
    <w:p w:rsidR="00973B77" w:rsidRPr="00DB6D62" w:rsidRDefault="00973B77" w:rsidP="00973B77">
      <w:pPr>
        <w:spacing w:after="200" w:line="276" w:lineRule="auto"/>
        <w:ind w:firstLine="851"/>
        <w:jc w:val="center"/>
        <w:rPr>
          <w:b/>
          <w:lang w:eastAsia="ru-RU"/>
        </w:rPr>
      </w:pPr>
      <w:r w:rsidRPr="00DB6D62">
        <w:rPr>
          <w:b/>
          <w:lang w:eastAsia="ru-RU"/>
        </w:rPr>
        <w:t>2. Задачи и полномочия Рабочей группы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2.1. Задачами Рабочей группы являются прием документов, представленных кандидатами и избирательными объединениями в ТИК, проверка их соответствия требованиям Закона, подготовка соответствующих документов по результатам проверки для принятия решений ТИК.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 xml:space="preserve">Для реализации этих задач Рабочая группа: 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– принимает документы, представляемые кандидатами и уполномоченными представителями избирательных объединений для выдвижения и регистрации кандидатов, проверяет наличие всех требуемых законодательством  документов и достоверность содержащихся в них данных и выдает документ, подтверждающий прием представленных документов;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– проверяет соблюдение предусмотренного Законом порядка выдвижения каждого кандидата;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proofErr w:type="gramStart"/>
      <w:r w:rsidRPr="00DB6D62">
        <w:rPr>
          <w:szCs w:val="20"/>
          <w:lang w:eastAsia="ru-RU"/>
        </w:rPr>
        <w:t>– проверяет соблюдения порядка сбора подписей избирателей в поддержку выдвижения кандидата на должность главы муниципального образования, порядка оформления подписных листов и достоверность содержащихся в них сведений об избирателях и подписей избирателей, заполняет ведомость проверки подписных листов кандидата (приложение № 1 к Положению), и составляет итоговый протокол проверки подписных листов с подписями избирателей в поддержку выдвижения кандидата (приложение № 2 к Положению);</w:t>
      </w:r>
      <w:proofErr w:type="gramEnd"/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 xml:space="preserve">– проверяет достоверность биографических и иных сведений о выдвинутых кандидатах, представленных кандидатом и избирательным </w:t>
      </w:r>
      <w:r w:rsidRPr="00DB6D62">
        <w:rPr>
          <w:szCs w:val="20"/>
          <w:lang w:eastAsia="ru-RU"/>
        </w:rPr>
        <w:lastRenderedPageBreak/>
        <w:t>объединением, путем подготовки запросов в соответствующие органы о проверке достоверности указанных сведений;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 xml:space="preserve">– принимает документы, необходимые для регистрации уполномоченных представителей кандидата по финансовым вопросам, проверяет указанные в них сведения; 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– принимает первые финансовые  отчеты  кандидатов;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– принимает документы для регистрации доверенных лиц кандидатов и проверяет указанные в данных документах сведения;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 xml:space="preserve">– извещает кандидатов, избирательные объединения о выявлении неполноты сведений о кандидате или несоблюдении требований Закона к оформлению документов, </w:t>
      </w:r>
      <w:r w:rsidRPr="00DB6D62">
        <w:rPr>
          <w:color w:val="000000"/>
          <w:szCs w:val="28"/>
          <w:lang w:eastAsia="ru-RU"/>
        </w:rPr>
        <w:t xml:space="preserve">не </w:t>
      </w:r>
      <w:proofErr w:type="gramStart"/>
      <w:r w:rsidRPr="00DB6D62">
        <w:rPr>
          <w:color w:val="000000"/>
          <w:szCs w:val="28"/>
          <w:lang w:eastAsia="ru-RU"/>
        </w:rPr>
        <w:t>позднее</w:t>
      </w:r>
      <w:proofErr w:type="gramEnd"/>
      <w:r w:rsidRPr="00DB6D62">
        <w:rPr>
          <w:color w:val="000000"/>
          <w:szCs w:val="28"/>
          <w:lang w:eastAsia="ru-RU"/>
        </w:rPr>
        <w:t xml:space="preserve"> чем за три дня до дня заседания ТИК, на котором должен рассматриваться вопрос о регистрации кандидата;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– готовит к опубликованию сведения о доходах и об им</w:t>
      </w:r>
      <w:r w:rsidR="00D65A56">
        <w:rPr>
          <w:szCs w:val="20"/>
          <w:lang w:eastAsia="ru-RU"/>
        </w:rPr>
        <w:t>уществе кандидатов на должность главы МО «</w:t>
      </w:r>
      <w:proofErr w:type="spellStart"/>
      <w:r w:rsidR="00D65A56">
        <w:rPr>
          <w:szCs w:val="20"/>
          <w:lang w:eastAsia="ru-RU"/>
        </w:rPr>
        <w:t>Аляты</w:t>
      </w:r>
      <w:proofErr w:type="spellEnd"/>
      <w:r w:rsidR="00D65A56">
        <w:rPr>
          <w:szCs w:val="20"/>
          <w:lang w:eastAsia="ru-RU"/>
        </w:rPr>
        <w:t>»</w:t>
      </w:r>
      <w:r w:rsidRPr="00DB6D62">
        <w:rPr>
          <w:szCs w:val="20"/>
          <w:lang w:eastAsia="ru-RU"/>
        </w:rPr>
        <w:t>, а также о выявленных фактах недостоверности данных, представленных канд</w:t>
      </w:r>
      <w:r>
        <w:rPr>
          <w:szCs w:val="20"/>
          <w:lang w:eastAsia="ru-RU"/>
        </w:rPr>
        <w:t>идатами на</w:t>
      </w:r>
      <w:r w:rsidR="00D65A56">
        <w:rPr>
          <w:szCs w:val="20"/>
          <w:lang w:eastAsia="ru-RU"/>
        </w:rPr>
        <w:t xml:space="preserve"> должность главы МО «</w:t>
      </w:r>
      <w:proofErr w:type="spellStart"/>
      <w:r w:rsidR="00D65A56">
        <w:rPr>
          <w:szCs w:val="20"/>
          <w:lang w:eastAsia="ru-RU"/>
        </w:rPr>
        <w:t>Аляты</w:t>
      </w:r>
      <w:proofErr w:type="spellEnd"/>
      <w:r w:rsidR="00D65A56">
        <w:rPr>
          <w:szCs w:val="20"/>
          <w:lang w:eastAsia="ru-RU"/>
        </w:rPr>
        <w:t>»</w:t>
      </w:r>
      <w:r w:rsidRPr="00DB6D62">
        <w:rPr>
          <w:szCs w:val="20"/>
          <w:lang w:eastAsia="ru-RU"/>
        </w:rPr>
        <w:t xml:space="preserve">  о себе, о доходах и об имуществе;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– готовит материалы, необходимые в случае обжалования</w:t>
      </w:r>
      <w:r>
        <w:rPr>
          <w:szCs w:val="20"/>
          <w:lang w:eastAsia="ru-RU"/>
        </w:rPr>
        <w:t xml:space="preserve"> </w:t>
      </w:r>
      <w:r w:rsidRPr="00DB6D62">
        <w:rPr>
          <w:szCs w:val="20"/>
          <w:lang w:eastAsia="ru-RU"/>
        </w:rPr>
        <w:t xml:space="preserve">решений ТИК об отказе в </w:t>
      </w:r>
      <w:proofErr w:type="gramStart"/>
      <w:r w:rsidRPr="00DB6D62">
        <w:rPr>
          <w:szCs w:val="20"/>
          <w:lang w:eastAsia="ru-RU"/>
        </w:rPr>
        <w:t>заверении списков</w:t>
      </w:r>
      <w:proofErr w:type="gramEnd"/>
      <w:r w:rsidRPr="00DB6D62">
        <w:rPr>
          <w:szCs w:val="20"/>
          <w:lang w:eastAsia="ru-RU"/>
        </w:rPr>
        <w:t xml:space="preserve"> кандидатов, выдвинутых избирательными объединениями, отказе в регистрации кандидата на должно</w:t>
      </w:r>
      <w:r w:rsidR="00D65A56">
        <w:rPr>
          <w:szCs w:val="20"/>
          <w:lang w:eastAsia="ru-RU"/>
        </w:rPr>
        <w:t>сть главы МО «</w:t>
      </w:r>
      <w:proofErr w:type="spellStart"/>
      <w:r w:rsidR="00D65A56">
        <w:rPr>
          <w:szCs w:val="20"/>
          <w:lang w:eastAsia="ru-RU"/>
        </w:rPr>
        <w:t>Аляты</w:t>
      </w:r>
      <w:proofErr w:type="spellEnd"/>
      <w:r w:rsidR="00D65A56">
        <w:rPr>
          <w:szCs w:val="20"/>
          <w:lang w:eastAsia="ru-RU"/>
        </w:rPr>
        <w:t>»</w:t>
      </w:r>
      <w:r w:rsidRPr="00DB6D62">
        <w:rPr>
          <w:szCs w:val="20"/>
          <w:lang w:eastAsia="ru-RU"/>
        </w:rPr>
        <w:t>;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– готовит и передает в архив ТИК в установленном порядке и в установленные законодательством сроки все документы, представленные избирательными объединениями и кандидатами на этапе выдвижения и регистрации кандидатов.</w:t>
      </w:r>
    </w:p>
    <w:p w:rsidR="00973B77" w:rsidRPr="00DB6D62" w:rsidRDefault="00973B77" w:rsidP="00973B77">
      <w:pPr>
        <w:ind w:firstLine="851"/>
        <w:rPr>
          <w:szCs w:val="20"/>
          <w:lang w:eastAsia="ru-RU"/>
        </w:rPr>
      </w:pPr>
    </w:p>
    <w:p w:rsidR="00973B77" w:rsidRPr="00DB6D62" w:rsidRDefault="00973B77" w:rsidP="00973B77">
      <w:pPr>
        <w:spacing w:after="200" w:line="276" w:lineRule="auto"/>
        <w:ind w:firstLine="851"/>
        <w:jc w:val="center"/>
        <w:rPr>
          <w:b/>
          <w:lang w:eastAsia="ru-RU"/>
        </w:rPr>
      </w:pPr>
      <w:r w:rsidRPr="00DB6D62">
        <w:rPr>
          <w:b/>
          <w:lang w:eastAsia="ru-RU"/>
        </w:rPr>
        <w:t>3. Состав и организация деятельности Рабочей группы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3.1. В состав Рабочей группы входят: руководитель Рабочей группы и члены Рабочей группы.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3.2. Руководитель Рабочей группы назначается решением ТИК из числа членов ТИК с правом решающего голоса.</w:t>
      </w:r>
    </w:p>
    <w:p w:rsidR="00973B77" w:rsidRPr="00DB6D62" w:rsidRDefault="00973B77" w:rsidP="00973B77">
      <w:pPr>
        <w:ind w:firstLine="720"/>
        <w:rPr>
          <w:szCs w:val="28"/>
          <w:lang w:eastAsia="ru-RU"/>
        </w:rPr>
      </w:pPr>
      <w:r w:rsidRPr="00DB6D62">
        <w:rPr>
          <w:szCs w:val="20"/>
          <w:lang w:eastAsia="ru-RU"/>
        </w:rPr>
        <w:t xml:space="preserve">3.3. Для обеспечения деятельности Рабочей группы могут привлекаться члены нижестоящих избирательных комиссий, эксперты из числа специалистов служб ГУ МВД России по Иркутской области, учреждений юстиции, военных комиссариатов, </w:t>
      </w:r>
      <w:r w:rsidRPr="00DB6D62">
        <w:rPr>
          <w:color w:val="000000"/>
          <w:szCs w:val="28"/>
          <w:lang w:eastAsia="ru-RU"/>
        </w:rPr>
        <w:t>специализированных организаций, осуществляющих учет населения Российской Федерации, а также иных государственных органов.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3.4. Количественный состав специалистов, привлекаемых для работы в Рабочей группе, определяется с учетом задач Рабочей группы, объемов документов, представленных кандидатами и избирательными объединениями, сроков подготовки материалов, необходимых для рассмотрения на заседаниях комиссии решений, и может меняться на различных этапах деятельности Рабочей группы.</w:t>
      </w:r>
    </w:p>
    <w:p w:rsidR="00973B77" w:rsidRPr="00DB6D62" w:rsidRDefault="00973B77" w:rsidP="00973B77">
      <w:pPr>
        <w:autoSpaceDE w:val="0"/>
        <w:autoSpaceDN w:val="0"/>
        <w:adjustRightInd w:val="0"/>
        <w:ind w:firstLine="720"/>
        <w:rPr>
          <w:color w:val="000000"/>
          <w:szCs w:val="28"/>
          <w:lang w:eastAsia="ru-RU"/>
        </w:rPr>
      </w:pPr>
      <w:r w:rsidRPr="00DB6D62">
        <w:rPr>
          <w:color w:val="000000"/>
          <w:szCs w:val="28"/>
          <w:lang w:eastAsia="ru-RU"/>
        </w:rPr>
        <w:t>3.5.  В отсутствие руководителя Рабочей группы его полномочия исполняет заместитель руководителя Рабочей группы.</w:t>
      </w:r>
    </w:p>
    <w:p w:rsidR="00973B77" w:rsidRPr="00DB6D62" w:rsidRDefault="00973B77" w:rsidP="00973B77">
      <w:pPr>
        <w:autoSpaceDE w:val="0"/>
        <w:autoSpaceDN w:val="0"/>
        <w:adjustRightInd w:val="0"/>
        <w:ind w:right="5" w:firstLine="720"/>
        <w:rPr>
          <w:color w:val="000000"/>
          <w:szCs w:val="28"/>
          <w:lang w:eastAsia="ru-RU"/>
        </w:rPr>
      </w:pPr>
      <w:r w:rsidRPr="00DB6D62">
        <w:rPr>
          <w:color w:val="000000"/>
          <w:szCs w:val="28"/>
          <w:lang w:eastAsia="ru-RU"/>
        </w:rPr>
        <w:lastRenderedPageBreak/>
        <w:t>3.6. На заседании Рабочей группы вправе присутствовать, выступать и задавать вопросы, вносить предложения члены избирательной комиссии с правом решающего голоса, не являющиеся членами Рабочей группы, члены избирательной комиссии с правом совещательного голоса, кандидаты, их уполномоченные представители и доверенные лица, уполномоченные представители избирательных объединений и их доверенные лица. 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973B77" w:rsidRPr="00DB6D62" w:rsidRDefault="00973B77" w:rsidP="00973B77">
      <w:pPr>
        <w:autoSpaceDE w:val="0"/>
        <w:autoSpaceDN w:val="0"/>
        <w:adjustRightInd w:val="0"/>
        <w:spacing w:line="240" w:lineRule="exact"/>
        <w:ind w:left="4733" w:firstLine="851"/>
        <w:jc w:val="center"/>
        <w:rPr>
          <w:sz w:val="20"/>
          <w:szCs w:val="20"/>
          <w:lang w:eastAsia="ru-RU"/>
        </w:rPr>
      </w:pPr>
    </w:p>
    <w:p w:rsidR="00973B77" w:rsidRDefault="00973B77" w:rsidP="00973B77">
      <w:pPr>
        <w:rPr>
          <w:lang w:eastAsia="ru-RU"/>
        </w:rPr>
      </w:pPr>
      <w:r>
        <w:rPr>
          <w:lang w:eastAsia="ru-RU"/>
        </w:rPr>
        <w:br w:type="page"/>
      </w:r>
    </w:p>
    <w:p w:rsidR="00973B77" w:rsidRPr="00DB6D62" w:rsidRDefault="00973B77" w:rsidP="00973B77">
      <w:pPr>
        <w:jc w:val="right"/>
        <w:rPr>
          <w:lang w:eastAsia="ru-RU"/>
        </w:rPr>
      </w:pPr>
      <w:r w:rsidRPr="00DB6D62">
        <w:rPr>
          <w:lang w:eastAsia="ru-RU"/>
        </w:rPr>
        <w:lastRenderedPageBreak/>
        <w:t xml:space="preserve">Приложение № 1 </w:t>
      </w:r>
    </w:p>
    <w:p w:rsidR="00973B77" w:rsidRPr="00DB6D62" w:rsidRDefault="00973B77" w:rsidP="00973B77">
      <w:pPr>
        <w:jc w:val="right"/>
        <w:rPr>
          <w:lang w:eastAsia="ru-RU"/>
        </w:rPr>
      </w:pPr>
      <w:r w:rsidRPr="00DB6D62">
        <w:rPr>
          <w:lang w:eastAsia="ru-RU"/>
        </w:rPr>
        <w:t>к Положению</w:t>
      </w:r>
    </w:p>
    <w:p w:rsidR="00973B77" w:rsidRPr="00DB6D62" w:rsidRDefault="00973B77" w:rsidP="00973B77">
      <w:pPr>
        <w:spacing w:line="276" w:lineRule="auto"/>
        <w:jc w:val="center"/>
        <w:rPr>
          <w:b/>
          <w:lang w:eastAsia="ru-RU"/>
        </w:rPr>
      </w:pPr>
    </w:p>
    <w:p w:rsidR="00973B77" w:rsidRPr="00DB6D62" w:rsidRDefault="00973B77" w:rsidP="00973B77">
      <w:pPr>
        <w:spacing w:line="276" w:lineRule="auto"/>
        <w:jc w:val="center"/>
        <w:rPr>
          <w:b/>
          <w:lang w:eastAsia="ru-RU"/>
        </w:rPr>
      </w:pPr>
      <w:r w:rsidRPr="00DB6D62">
        <w:rPr>
          <w:b/>
          <w:lang w:eastAsia="ru-RU"/>
        </w:rPr>
        <w:t>Ведомость проверки подписных листов</w:t>
      </w:r>
    </w:p>
    <w:p w:rsidR="00973B77" w:rsidRPr="00DB6D62" w:rsidRDefault="00973B77" w:rsidP="00973B77">
      <w:pPr>
        <w:spacing w:after="200" w:line="276" w:lineRule="auto"/>
        <w:rPr>
          <w:szCs w:val="28"/>
          <w:lang w:eastAsia="ru-RU"/>
        </w:rPr>
      </w:pPr>
      <w:r w:rsidRPr="00DB6D62">
        <w:rPr>
          <w:lang w:eastAsia="ru-RU"/>
        </w:rPr>
        <w:t>______________201</w:t>
      </w:r>
      <w:r w:rsidR="00D65A56">
        <w:rPr>
          <w:lang w:eastAsia="ru-RU"/>
        </w:rPr>
        <w:t>5</w:t>
      </w:r>
      <w:r>
        <w:rPr>
          <w:lang w:eastAsia="ru-RU"/>
        </w:rPr>
        <w:t xml:space="preserve"> </w:t>
      </w:r>
      <w:r w:rsidRPr="00DB6D62">
        <w:rPr>
          <w:szCs w:val="28"/>
          <w:lang w:eastAsia="ru-RU"/>
        </w:rPr>
        <w:t xml:space="preserve">года                                                      </w:t>
      </w:r>
      <w:r>
        <w:rPr>
          <w:color w:val="000000"/>
          <w:szCs w:val="28"/>
          <w:lang w:eastAsia="ru-RU"/>
        </w:rPr>
        <w:t>п. Кутулик</w:t>
      </w:r>
    </w:p>
    <w:p w:rsidR="00973B77" w:rsidRDefault="00973B77" w:rsidP="00973B77">
      <w:pPr>
        <w:ind w:firstLine="851"/>
        <w:rPr>
          <w:lang w:eastAsia="ru-RU"/>
        </w:rPr>
      </w:pPr>
      <w:r w:rsidRPr="00DB6D62">
        <w:rPr>
          <w:lang w:eastAsia="ru-RU"/>
        </w:rPr>
        <w:t>Рабочая группа по приему и проверке документов, представленных кандидатами и избирательными объединениями в ТИК, провела проверку соблюдения порядка сбора подписей избирателей, оформления подписных листов и достоверности сведений и подписей избирателей, содержащихся в подписных листах, представленных в поддерж</w:t>
      </w:r>
      <w:r w:rsidR="008B3DF9">
        <w:rPr>
          <w:lang w:eastAsia="ru-RU"/>
        </w:rPr>
        <w:t>ку выдвижения кандидата на должность главы муниципального образования «</w:t>
      </w:r>
      <w:proofErr w:type="spellStart"/>
      <w:r w:rsidR="008B3DF9">
        <w:rPr>
          <w:lang w:eastAsia="ru-RU"/>
        </w:rPr>
        <w:t>Аляты</w:t>
      </w:r>
      <w:proofErr w:type="spellEnd"/>
      <w:r w:rsidR="008B3DF9">
        <w:rPr>
          <w:lang w:eastAsia="ru-RU"/>
        </w:rPr>
        <w:t>» _________________</w:t>
      </w:r>
    </w:p>
    <w:p w:rsidR="00973B77" w:rsidRPr="00DB6D62" w:rsidRDefault="00973B77" w:rsidP="00973B77">
      <w:pPr>
        <w:rPr>
          <w:lang w:eastAsia="ru-RU"/>
        </w:rPr>
      </w:pPr>
      <w:r w:rsidRPr="00DB6D62">
        <w:rPr>
          <w:lang w:eastAsia="ru-RU"/>
        </w:rPr>
        <w:t>_____________________________________________</w:t>
      </w:r>
      <w:r>
        <w:rPr>
          <w:lang w:eastAsia="ru-RU"/>
        </w:rPr>
        <w:t>_______________</w:t>
      </w:r>
      <w:r w:rsidRPr="00DB6D62">
        <w:rPr>
          <w:lang w:eastAsia="ru-RU"/>
        </w:rPr>
        <w:t>______.</w:t>
      </w:r>
    </w:p>
    <w:p w:rsidR="00973B77" w:rsidRDefault="00B00EFD" w:rsidP="00973B77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</w:t>
      </w:r>
      <w:r w:rsidR="00973B77" w:rsidRPr="00DB6D62">
        <w:rPr>
          <w:sz w:val="20"/>
          <w:szCs w:val="20"/>
          <w:lang w:eastAsia="ru-RU"/>
        </w:rPr>
        <w:t>фамилия, имя, отчество кандидата)</w:t>
      </w:r>
    </w:p>
    <w:p w:rsidR="008B3DF9" w:rsidRPr="00DB6D62" w:rsidRDefault="008B3DF9" w:rsidP="00973B77">
      <w:pPr>
        <w:rPr>
          <w:sz w:val="20"/>
          <w:szCs w:val="20"/>
          <w:lang w:eastAsia="ru-RU"/>
        </w:rPr>
      </w:pPr>
    </w:p>
    <w:p w:rsidR="00973B77" w:rsidRPr="00DB6D62" w:rsidRDefault="00973B77" w:rsidP="00973B77">
      <w:pPr>
        <w:rPr>
          <w:lang w:eastAsia="ru-RU"/>
        </w:rPr>
      </w:pPr>
      <w:r w:rsidRPr="00DB6D62">
        <w:rPr>
          <w:lang w:eastAsia="ru-RU"/>
        </w:rPr>
        <w:t>Проверке подвергнуто:</w:t>
      </w:r>
    </w:p>
    <w:p w:rsidR="00973B77" w:rsidRPr="00DB6D62" w:rsidRDefault="00973B77" w:rsidP="00973B77">
      <w:pPr>
        <w:rPr>
          <w:lang w:eastAsia="ru-RU"/>
        </w:rPr>
      </w:pPr>
    </w:p>
    <w:p w:rsidR="00973B77" w:rsidRPr="00DB6D62" w:rsidRDefault="00973B77" w:rsidP="00973B77">
      <w:pPr>
        <w:ind w:firstLine="851"/>
        <w:rPr>
          <w:lang w:eastAsia="ru-RU"/>
        </w:rPr>
      </w:pPr>
      <w:r w:rsidRPr="00DB6D62">
        <w:rPr>
          <w:lang w:eastAsia="ru-RU"/>
        </w:rPr>
        <w:t>Папка № _____  листов в папке_____ подписей в папке _____</w:t>
      </w:r>
    </w:p>
    <w:p w:rsidR="00973B77" w:rsidRPr="00DB6D62" w:rsidRDefault="00973B77" w:rsidP="00973B77">
      <w:pPr>
        <w:ind w:firstLine="851"/>
        <w:rPr>
          <w:lang w:eastAsia="ru-RU"/>
        </w:rPr>
      </w:pPr>
      <w:r w:rsidRPr="00DB6D62">
        <w:rPr>
          <w:lang w:eastAsia="ru-RU"/>
        </w:rPr>
        <w:t>Папка № _____  листов в папке_____ подписей в папке _____</w:t>
      </w:r>
    </w:p>
    <w:p w:rsidR="00973B77" w:rsidRPr="00DB6D62" w:rsidRDefault="00973B77" w:rsidP="00973B77">
      <w:pPr>
        <w:ind w:firstLine="851"/>
        <w:rPr>
          <w:lang w:eastAsia="ru-RU"/>
        </w:rPr>
      </w:pPr>
    </w:p>
    <w:p w:rsidR="00973B77" w:rsidRPr="00DB6D62" w:rsidRDefault="00973B77" w:rsidP="00973B77">
      <w:pPr>
        <w:rPr>
          <w:lang w:eastAsia="ru-RU"/>
        </w:rPr>
      </w:pPr>
      <w:r w:rsidRPr="00DB6D62">
        <w:rPr>
          <w:lang w:eastAsia="ru-RU"/>
        </w:rPr>
        <w:t>В ходе проверки выявлено:</w:t>
      </w:r>
    </w:p>
    <w:p w:rsidR="00973B77" w:rsidRPr="00DB6D62" w:rsidRDefault="00973B77" w:rsidP="00973B77">
      <w:pPr>
        <w:rPr>
          <w:lang w:eastAsia="ru-RU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417"/>
        <w:gridCol w:w="1418"/>
        <w:gridCol w:w="3295"/>
        <w:gridCol w:w="1915"/>
      </w:tblGrid>
      <w:tr w:rsidR="00973B77" w:rsidRPr="00CE4588" w:rsidTr="00F80B7B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  <w:r w:rsidRPr="00CE4588">
              <w:rPr>
                <w:sz w:val="24"/>
                <w:szCs w:val="24"/>
                <w:lang w:eastAsia="ru-RU"/>
              </w:rPr>
              <w:t xml:space="preserve">Номер </w:t>
            </w:r>
          </w:p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  <w:r w:rsidRPr="00CE4588">
              <w:rPr>
                <w:sz w:val="24"/>
                <w:szCs w:val="24"/>
                <w:lang w:eastAsia="ru-RU"/>
              </w:rPr>
              <w:t>папки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  <w:r w:rsidRPr="00CE4588">
              <w:rPr>
                <w:sz w:val="24"/>
                <w:szCs w:val="24"/>
                <w:lang w:eastAsia="ru-RU"/>
              </w:rPr>
              <w:t>Номер</w:t>
            </w:r>
          </w:p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  <w:r w:rsidRPr="00CE4588">
              <w:rPr>
                <w:sz w:val="24"/>
                <w:szCs w:val="24"/>
                <w:lang w:eastAsia="ru-RU"/>
              </w:rPr>
              <w:t xml:space="preserve"> листа</w:t>
            </w:r>
          </w:p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  <w:r w:rsidRPr="00CE4588">
              <w:rPr>
                <w:sz w:val="24"/>
                <w:szCs w:val="24"/>
                <w:lang w:eastAsia="ru-RU"/>
              </w:rPr>
              <w:t>в папке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  <w:r w:rsidRPr="00CE4588">
              <w:rPr>
                <w:sz w:val="24"/>
                <w:szCs w:val="24"/>
                <w:lang w:eastAsia="ru-RU"/>
              </w:rPr>
              <w:t xml:space="preserve">Номер строки  </w:t>
            </w:r>
          </w:p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  <w:r w:rsidRPr="00CE4588">
              <w:rPr>
                <w:sz w:val="24"/>
                <w:szCs w:val="24"/>
                <w:lang w:eastAsia="ru-RU"/>
              </w:rPr>
              <w:t>на листе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  <w:r w:rsidRPr="00CE4588">
              <w:rPr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  <w:r w:rsidRPr="00CE4588">
              <w:rPr>
                <w:sz w:val="24"/>
                <w:szCs w:val="24"/>
                <w:lang w:eastAsia="ru-RU"/>
              </w:rPr>
              <w:t>Примечания</w:t>
            </w:r>
          </w:p>
        </w:tc>
      </w:tr>
      <w:tr w:rsidR="00973B77" w:rsidRPr="00CE4588" w:rsidTr="00F80B7B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  <w:r w:rsidRPr="00CE4588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73B77" w:rsidRPr="00DB6D62" w:rsidRDefault="00973B77" w:rsidP="00973B77">
      <w:pPr>
        <w:rPr>
          <w:lang w:eastAsia="ru-RU"/>
        </w:rPr>
      </w:pPr>
    </w:p>
    <w:p w:rsidR="00973B77" w:rsidRPr="00DB6D62" w:rsidRDefault="00973B77" w:rsidP="00973B77">
      <w:pPr>
        <w:rPr>
          <w:lang w:eastAsia="ru-RU"/>
        </w:rPr>
      </w:pPr>
    </w:p>
    <w:p w:rsidR="00973B77" w:rsidRDefault="00973B77" w:rsidP="00973B77">
      <w:pPr>
        <w:rPr>
          <w:lang w:eastAsia="ru-RU"/>
        </w:rPr>
      </w:pPr>
      <w:r w:rsidRPr="00DB6D62">
        <w:rPr>
          <w:lang w:eastAsia="ru-RU"/>
        </w:rPr>
        <w:t xml:space="preserve">Руководитель Рабочей группы </w:t>
      </w:r>
      <w:r>
        <w:rPr>
          <w:lang w:eastAsia="ru-RU"/>
        </w:rPr>
        <w:t xml:space="preserve">                      </w:t>
      </w:r>
      <w:r w:rsidR="00D65A56">
        <w:rPr>
          <w:lang w:eastAsia="ru-RU"/>
        </w:rPr>
        <w:t xml:space="preserve">                     Н.И.Нефедьев</w:t>
      </w:r>
    </w:p>
    <w:p w:rsidR="00973B77" w:rsidRPr="00DB6D62" w:rsidRDefault="00973B77" w:rsidP="00973B77">
      <w:pPr>
        <w:rPr>
          <w:lang w:eastAsia="ru-RU"/>
        </w:rPr>
      </w:pPr>
    </w:p>
    <w:p w:rsidR="00973B77" w:rsidRDefault="00973B77" w:rsidP="00973B77">
      <w:pPr>
        <w:rPr>
          <w:lang w:eastAsia="ru-RU"/>
        </w:rPr>
      </w:pPr>
      <w:r w:rsidRPr="00DB6D62">
        <w:rPr>
          <w:lang w:eastAsia="ru-RU"/>
        </w:rPr>
        <w:t>Члены Рабочей группы</w:t>
      </w:r>
      <w:r>
        <w:rPr>
          <w:lang w:eastAsia="ru-RU"/>
        </w:rPr>
        <w:t xml:space="preserve">                                                        </w:t>
      </w:r>
      <w:proofErr w:type="spellStart"/>
      <w:r>
        <w:rPr>
          <w:lang w:eastAsia="ru-RU"/>
        </w:rPr>
        <w:t>А.П.Артемцева</w:t>
      </w:r>
      <w:proofErr w:type="spellEnd"/>
      <w:r>
        <w:rPr>
          <w:lang w:eastAsia="ru-RU"/>
        </w:rPr>
        <w:t xml:space="preserve"> </w:t>
      </w:r>
    </w:p>
    <w:p w:rsidR="00973B77" w:rsidRDefault="00973B77" w:rsidP="00973B77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</w:t>
      </w:r>
    </w:p>
    <w:p w:rsidR="00973B77" w:rsidRDefault="00973B77" w:rsidP="00973B77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</w:t>
      </w:r>
      <w:r w:rsidR="00D65A56">
        <w:rPr>
          <w:lang w:eastAsia="ru-RU"/>
        </w:rPr>
        <w:t xml:space="preserve">                   А.А.Куракин</w:t>
      </w:r>
    </w:p>
    <w:p w:rsidR="00973B77" w:rsidRPr="00DB6D62" w:rsidRDefault="00973B77" w:rsidP="00973B77">
      <w:pPr>
        <w:rPr>
          <w:lang w:eastAsia="ru-RU"/>
        </w:rPr>
      </w:pPr>
    </w:p>
    <w:p w:rsidR="00973B77" w:rsidRPr="00DB6D62" w:rsidRDefault="00973B77" w:rsidP="00973B77">
      <w:pPr>
        <w:rPr>
          <w:lang w:eastAsia="ru-RU"/>
        </w:rPr>
      </w:pPr>
      <w:r w:rsidRPr="00DB6D62">
        <w:rPr>
          <w:lang w:eastAsia="ru-RU"/>
        </w:rPr>
        <w:t>Привлеченные специалисты</w:t>
      </w:r>
    </w:p>
    <w:p w:rsidR="00973B77" w:rsidRPr="00DB6D62" w:rsidRDefault="00973B77" w:rsidP="00973B77">
      <w:pPr>
        <w:ind w:firstLine="851"/>
        <w:rPr>
          <w:lang w:eastAsia="ru-RU"/>
        </w:rPr>
      </w:pPr>
    </w:p>
    <w:p w:rsidR="00973B77" w:rsidRPr="00DB6D62" w:rsidRDefault="00973B77" w:rsidP="00973B77">
      <w:pPr>
        <w:ind w:firstLine="851"/>
        <w:rPr>
          <w:lang w:eastAsia="ru-RU"/>
        </w:rPr>
      </w:pPr>
    </w:p>
    <w:p w:rsidR="00973B77" w:rsidRPr="00DB6D62" w:rsidRDefault="00973B77" w:rsidP="00973B77">
      <w:pPr>
        <w:rPr>
          <w:lang w:eastAsia="ru-RU"/>
        </w:rPr>
      </w:pPr>
    </w:p>
    <w:p w:rsidR="00973B77" w:rsidRDefault="00973B77" w:rsidP="00973B77">
      <w:pPr>
        <w:rPr>
          <w:lang w:eastAsia="ru-RU"/>
        </w:rPr>
      </w:pPr>
      <w:r>
        <w:rPr>
          <w:lang w:eastAsia="ru-RU"/>
        </w:rPr>
        <w:br w:type="page"/>
      </w:r>
    </w:p>
    <w:p w:rsidR="00973B77" w:rsidRPr="00DB6D62" w:rsidRDefault="00973B77" w:rsidP="00973B77">
      <w:pPr>
        <w:jc w:val="right"/>
        <w:rPr>
          <w:lang w:eastAsia="ru-RU"/>
        </w:rPr>
      </w:pPr>
      <w:r w:rsidRPr="00DB6D62">
        <w:rPr>
          <w:lang w:eastAsia="ru-RU"/>
        </w:rPr>
        <w:lastRenderedPageBreak/>
        <w:t xml:space="preserve">Приложение № 2 </w:t>
      </w:r>
    </w:p>
    <w:p w:rsidR="00973B77" w:rsidRPr="00DB6D62" w:rsidRDefault="00973B77" w:rsidP="00973B77">
      <w:pPr>
        <w:jc w:val="right"/>
        <w:rPr>
          <w:lang w:eastAsia="ru-RU"/>
        </w:rPr>
      </w:pPr>
      <w:r w:rsidRPr="00DB6D62">
        <w:rPr>
          <w:lang w:eastAsia="ru-RU"/>
        </w:rPr>
        <w:t>к Положению</w:t>
      </w:r>
    </w:p>
    <w:p w:rsidR="00973B77" w:rsidRPr="00DB6D62" w:rsidRDefault="00973B77" w:rsidP="00973B7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ru-RU"/>
        </w:rPr>
      </w:pPr>
    </w:p>
    <w:p w:rsidR="00973B77" w:rsidRPr="00DB6D62" w:rsidRDefault="00973B77" w:rsidP="00973B7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ru-RU"/>
        </w:rPr>
      </w:pPr>
      <w:r w:rsidRPr="00DB6D62">
        <w:rPr>
          <w:b/>
          <w:bCs/>
          <w:color w:val="000000"/>
          <w:szCs w:val="28"/>
          <w:lang w:eastAsia="ru-RU"/>
        </w:rPr>
        <w:t>Итоговый протокол проверки подписных листов с подписями</w:t>
      </w:r>
    </w:p>
    <w:p w:rsidR="00B00EFD" w:rsidRDefault="00973B77" w:rsidP="00973B77">
      <w:pPr>
        <w:jc w:val="center"/>
        <w:rPr>
          <w:b/>
          <w:bCs/>
          <w:color w:val="000000"/>
          <w:szCs w:val="28"/>
          <w:lang w:eastAsia="ru-RU"/>
        </w:rPr>
      </w:pPr>
      <w:r w:rsidRPr="00DB6D62">
        <w:rPr>
          <w:b/>
          <w:bCs/>
          <w:color w:val="000000"/>
          <w:szCs w:val="28"/>
          <w:lang w:eastAsia="ru-RU"/>
        </w:rPr>
        <w:t>избирателей в поддержку выдвижения кандидата</w:t>
      </w:r>
      <w:r w:rsidR="00B00EFD">
        <w:rPr>
          <w:b/>
          <w:bCs/>
          <w:color w:val="000000"/>
          <w:szCs w:val="28"/>
          <w:lang w:eastAsia="ru-RU"/>
        </w:rPr>
        <w:t xml:space="preserve"> на должность </w:t>
      </w:r>
    </w:p>
    <w:p w:rsidR="00973B77" w:rsidRPr="00DB6D62" w:rsidRDefault="00B00EFD" w:rsidP="00973B77">
      <w:pPr>
        <w:jc w:val="center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>главы МО «</w:t>
      </w:r>
      <w:proofErr w:type="spellStart"/>
      <w:r>
        <w:rPr>
          <w:b/>
          <w:bCs/>
          <w:color w:val="000000"/>
          <w:szCs w:val="28"/>
          <w:lang w:eastAsia="ru-RU"/>
        </w:rPr>
        <w:t>Аляты</w:t>
      </w:r>
      <w:proofErr w:type="spellEnd"/>
      <w:r>
        <w:rPr>
          <w:b/>
          <w:bCs/>
          <w:color w:val="000000"/>
          <w:szCs w:val="28"/>
          <w:lang w:eastAsia="ru-RU"/>
        </w:rPr>
        <w:t>»</w:t>
      </w:r>
    </w:p>
    <w:p w:rsidR="00973B77" w:rsidRPr="00DB6D62" w:rsidRDefault="00973B77" w:rsidP="00973B77">
      <w:pPr>
        <w:spacing w:line="276" w:lineRule="auto"/>
        <w:jc w:val="center"/>
        <w:rPr>
          <w:color w:val="000000"/>
          <w:sz w:val="22"/>
          <w:lang w:eastAsia="ru-RU"/>
        </w:rPr>
      </w:pPr>
      <w:r w:rsidRPr="00DB6D62">
        <w:rPr>
          <w:color w:val="000000"/>
          <w:sz w:val="22"/>
          <w:lang w:eastAsia="ru-RU"/>
        </w:rPr>
        <w:t>__________________________________________________________________</w:t>
      </w:r>
    </w:p>
    <w:p w:rsidR="00973B77" w:rsidRPr="00DB6D62" w:rsidRDefault="00B00EFD" w:rsidP="00973B77">
      <w:pPr>
        <w:spacing w:line="276" w:lineRule="auto"/>
        <w:jc w:val="center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(</w:t>
      </w:r>
      <w:r w:rsidR="00973B77" w:rsidRPr="00DB6D62">
        <w:rPr>
          <w:color w:val="000000"/>
          <w:sz w:val="20"/>
          <w:szCs w:val="20"/>
          <w:lang w:eastAsia="ru-RU"/>
        </w:rPr>
        <w:t xml:space="preserve"> Ф.И.О. кандидата)</w:t>
      </w:r>
    </w:p>
    <w:p w:rsidR="00973B77" w:rsidRPr="00DB6D62" w:rsidRDefault="00973B77" w:rsidP="00973B77">
      <w:pPr>
        <w:spacing w:line="276" w:lineRule="auto"/>
        <w:jc w:val="center"/>
        <w:rPr>
          <w:color w:val="000000"/>
          <w:sz w:val="18"/>
          <w:szCs w:val="18"/>
          <w:lang w:eastAsia="ru-RU"/>
        </w:rPr>
      </w:pPr>
    </w:p>
    <w:tbl>
      <w:tblPr>
        <w:tblW w:w="0" w:type="auto"/>
        <w:tblLook w:val="0000"/>
      </w:tblPr>
      <w:tblGrid>
        <w:gridCol w:w="5952"/>
        <w:gridCol w:w="3619"/>
      </w:tblGrid>
      <w:tr w:rsidR="00973B77" w:rsidRPr="00CE4588" w:rsidTr="00F80B7B">
        <w:trPr>
          <w:trHeight w:val="51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Cs w:val="28"/>
                <w:lang w:eastAsia="ru-RU"/>
              </w:rPr>
            </w:pPr>
            <w:r w:rsidRPr="00DB6D62">
              <w:rPr>
                <w:color w:val="000000"/>
                <w:szCs w:val="28"/>
                <w:lang w:eastAsia="ru-RU"/>
              </w:rPr>
              <w:t>«___» часов «___» мин. «___»_________ 201</w:t>
            </w:r>
            <w:r w:rsidR="00472903">
              <w:rPr>
                <w:color w:val="000000"/>
                <w:szCs w:val="28"/>
                <w:lang w:eastAsia="ru-RU"/>
              </w:rPr>
              <w:t>5</w:t>
            </w:r>
            <w:r w:rsidRPr="00DB6D62">
              <w:rPr>
                <w:color w:val="000000"/>
                <w:szCs w:val="28"/>
                <w:lang w:eastAsia="ru-RU"/>
              </w:rPr>
              <w:t xml:space="preserve"> года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spacing w:after="200" w:line="276" w:lineRule="auto"/>
              <w:ind w:left="533"/>
              <w:jc w:val="righ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п. Кутулик</w:t>
            </w:r>
            <w:r w:rsidRPr="00DB6D62">
              <w:rPr>
                <w:color w:val="000000"/>
                <w:szCs w:val="28"/>
                <w:lang w:eastAsia="ru-RU"/>
              </w:rPr>
              <w:t xml:space="preserve"> </w:t>
            </w:r>
          </w:p>
        </w:tc>
      </w:tr>
    </w:tbl>
    <w:p w:rsidR="001B763B" w:rsidRDefault="00973B77" w:rsidP="00973B77">
      <w:pPr>
        <w:ind w:firstLine="851"/>
        <w:rPr>
          <w:color w:val="000000"/>
          <w:sz w:val="24"/>
          <w:lang w:eastAsia="ru-RU"/>
        </w:rPr>
      </w:pPr>
      <w:r w:rsidRPr="00DB6D62">
        <w:rPr>
          <w:color w:val="000000"/>
          <w:szCs w:val="28"/>
          <w:lang w:eastAsia="ru-RU"/>
        </w:rPr>
        <w:t>В результате проверки соблюдения порядка сбора подписей, оформления подписных листов, достоверности содержащихся в подписных листах сведений об избирателях и их подписей, представленных в поддержку выдвижения кандидата</w:t>
      </w:r>
      <w:r w:rsidR="001B763B">
        <w:rPr>
          <w:color w:val="000000"/>
          <w:szCs w:val="28"/>
          <w:lang w:eastAsia="ru-RU"/>
        </w:rPr>
        <w:t xml:space="preserve"> на должность главы МО «</w:t>
      </w:r>
      <w:proofErr w:type="spellStart"/>
      <w:r w:rsidR="001B763B">
        <w:rPr>
          <w:color w:val="000000"/>
          <w:szCs w:val="28"/>
          <w:lang w:eastAsia="ru-RU"/>
        </w:rPr>
        <w:t>Аляты</w:t>
      </w:r>
      <w:proofErr w:type="spellEnd"/>
      <w:r w:rsidR="001B763B">
        <w:rPr>
          <w:color w:val="000000"/>
          <w:szCs w:val="28"/>
          <w:lang w:eastAsia="ru-RU"/>
        </w:rPr>
        <w:t>»</w:t>
      </w:r>
      <w:r w:rsidR="001B763B">
        <w:rPr>
          <w:color w:val="000000"/>
          <w:sz w:val="24"/>
          <w:lang w:eastAsia="ru-RU"/>
        </w:rPr>
        <w:t xml:space="preserve"> ___________________</w:t>
      </w:r>
    </w:p>
    <w:p w:rsidR="00973B77" w:rsidRPr="00DB6D62" w:rsidRDefault="001B763B" w:rsidP="001B763B">
      <w:pPr>
        <w:rPr>
          <w:color w:val="000000"/>
          <w:szCs w:val="28"/>
          <w:lang w:eastAsia="ru-RU"/>
        </w:rPr>
      </w:pPr>
      <w:r>
        <w:rPr>
          <w:color w:val="000000"/>
          <w:sz w:val="24"/>
          <w:lang w:eastAsia="ru-RU"/>
        </w:rPr>
        <w:t>_____________________________________________________________________________</w:t>
      </w:r>
      <w:r w:rsidR="00973B77" w:rsidRPr="00DB6D62">
        <w:rPr>
          <w:color w:val="000000"/>
          <w:szCs w:val="28"/>
          <w:lang w:eastAsia="ru-RU"/>
        </w:rPr>
        <w:t>,</w:t>
      </w:r>
    </w:p>
    <w:p w:rsidR="00973B77" w:rsidRPr="00DB6D62" w:rsidRDefault="001B763B" w:rsidP="00973B77">
      <w:pPr>
        <w:spacing w:line="276" w:lineRule="auto"/>
        <w:jc w:val="center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       (</w:t>
      </w:r>
      <w:r w:rsidR="00973B77" w:rsidRPr="00DB6D62">
        <w:rPr>
          <w:color w:val="000000"/>
          <w:sz w:val="18"/>
          <w:szCs w:val="18"/>
          <w:lang w:eastAsia="ru-RU"/>
        </w:rPr>
        <w:t xml:space="preserve"> Ф.И.О. кандидата)</w:t>
      </w:r>
    </w:p>
    <w:p w:rsidR="00973B77" w:rsidRPr="00DB6D62" w:rsidRDefault="00973B77" w:rsidP="00973B77">
      <w:pPr>
        <w:spacing w:after="200"/>
        <w:rPr>
          <w:color w:val="000000"/>
          <w:szCs w:val="28"/>
          <w:lang w:eastAsia="ru-RU"/>
        </w:rPr>
      </w:pPr>
      <w:r w:rsidRPr="00DB6D62">
        <w:rPr>
          <w:lang w:eastAsia="ru-RU"/>
        </w:rPr>
        <w:t>Рабочей группой по приему и проверке документов, представленных кандидатами и избирательными объединениями в ТИК</w:t>
      </w:r>
      <w:r w:rsidRPr="00DB6D62">
        <w:rPr>
          <w:color w:val="000000"/>
          <w:szCs w:val="28"/>
          <w:lang w:eastAsia="ru-RU"/>
        </w:rPr>
        <w:t>, установлено следующее:</w:t>
      </w:r>
    </w:p>
    <w:p w:rsidR="00973B77" w:rsidRPr="00DB6D62" w:rsidRDefault="00973B77" w:rsidP="00973B77">
      <w:pPr>
        <w:rPr>
          <w:color w:val="000000"/>
          <w:szCs w:val="28"/>
          <w:lang w:eastAsia="ru-RU"/>
        </w:rPr>
      </w:pPr>
      <w:r w:rsidRPr="00DB6D62">
        <w:rPr>
          <w:color w:val="000000"/>
          <w:szCs w:val="28"/>
          <w:lang w:eastAsia="ru-RU"/>
        </w:rPr>
        <w:t>Количество заявленных подписей изби</w:t>
      </w:r>
      <w:r w:rsidR="00472903">
        <w:rPr>
          <w:color w:val="000000"/>
          <w:szCs w:val="28"/>
          <w:lang w:eastAsia="ru-RU"/>
        </w:rPr>
        <w:t xml:space="preserve">рателей  </w:t>
      </w:r>
      <w:r w:rsidRPr="00DB6D62">
        <w:rPr>
          <w:color w:val="000000"/>
          <w:szCs w:val="28"/>
          <w:lang w:eastAsia="ru-RU"/>
        </w:rPr>
        <w:t>_________</w:t>
      </w:r>
      <w:r w:rsidR="00472903">
        <w:rPr>
          <w:color w:val="000000"/>
          <w:szCs w:val="28"/>
          <w:lang w:eastAsia="ru-RU"/>
        </w:rPr>
        <w:t>________________</w:t>
      </w:r>
    </w:p>
    <w:p w:rsidR="00973B77" w:rsidRPr="00DB6D62" w:rsidRDefault="00973B77" w:rsidP="00973B77">
      <w:pPr>
        <w:rPr>
          <w:color w:val="000000"/>
          <w:szCs w:val="28"/>
          <w:lang w:eastAsia="ru-RU"/>
        </w:rPr>
      </w:pPr>
      <w:r w:rsidRPr="00DB6D62">
        <w:rPr>
          <w:color w:val="000000"/>
          <w:szCs w:val="28"/>
          <w:lang w:eastAsia="ru-RU"/>
        </w:rPr>
        <w:t>Количество представленных подпис</w:t>
      </w:r>
      <w:r w:rsidR="00472903">
        <w:rPr>
          <w:color w:val="000000"/>
          <w:szCs w:val="28"/>
          <w:lang w:eastAsia="ru-RU"/>
        </w:rPr>
        <w:t xml:space="preserve">ей избирателей </w:t>
      </w:r>
      <w:r w:rsidRPr="00DB6D62">
        <w:rPr>
          <w:color w:val="000000"/>
          <w:szCs w:val="28"/>
          <w:lang w:eastAsia="ru-RU"/>
        </w:rPr>
        <w:t>________</w:t>
      </w:r>
      <w:r>
        <w:rPr>
          <w:color w:val="000000"/>
          <w:szCs w:val="28"/>
          <w:lang w:eastAsia="ru-RU"/>
        </w:rPr>
        <w:t>____</w:t>
      </w:r>
      <w:r w:rsidR="00472903">
        <w:rPr>
          <w:color w:val="000000"/>
          <w:szCs w:val="28"/>
          <w:lang w:eastAsia="ru-RU"/>
        </w:rPr>
        <w:t>__________</w:t>
      </w:r>
    </w:p>
    <w:p w:rsidR="00973B77" w:rsidRPr="00DB6D62" w:rsidRDefault="00973B77" w:rsidP="00973B77">
      <w:pPr>
        <w:rPr>
          <w:color w:val="000000"/>
          <w:szCs w:val="28"/>
          <w:lang w:eastAsia="ru-RU"/>
        </w:rPr>
      </w:pPr>
      <w:r w:rsidRPr="00DB6D62">
        <w:rPr>
          <w:color w:val="000000"/>
          <w:szCs w:val="28"/>
          <w:lang w:eastAsia="ru-RU"/>
        </w:rPr>
        <w:t>Количество проверенных подписей и</w:t>
      </w:r>
      <w:r w:rsidR="00472903">
        <w:rPr>
          <w:color w:val="000000"/>
          <w:szCs w:val="28"/>
          <w:lang w:eastAsia="ru-RU"/>
        </w:rPr>
        <w:t xml:space="preserve">збирателей  </w:t>
      </w:r>
      <w:r w:rsidRPr="00DB6D62">
        <w:rPr>
          <w:color w:val="000000"/>
          <w:szCs w:val="28"/>
          <w:lang w:eastAsia="ru-RU"/>
        </w:rPr>
        <w:t>________</w:t>
      </w:r>
      <w:r w:rsidR="00472903">
        <w:rPr>
          <w:color w:val="000000"/>
          <w:szCs w:val="28"/>
          <w:lang w:eastAsia="ru-RU"/>
        </w:rPr>
        <w:t>________________</w:t>
      </w:r>
    </w:p>
    <w:p w:rsidR="00973B77" w:rsidRPr="00DB6D62" w:rsidRDefault="00973B77" w:rsidP="00973B77">
      <w:pPr>
        <w:rPr>
          <w:color w:val="000000"/>
          <w:szCs w:val="28"/>
          <w:lang w:eastAsia="ru-RU"/>
        </w:rPr>
      </w:pPr>
      <w:r w:rsidRPr="00DB6D62">
        <w:rPr>
          <w:color w:val="000000"/>
          <w:szCs w:val="28"/>
          <w:lang w:eastAsia="ru-RU"/>
        </w:rPr>
        <w:t>Количество подписей избирателей, признанных</w:t>
      </w:r>
      <w:r w:rsidR="009748F8">
        <w:rPr>
          <w:color w:val="000000"/>
          <w:szCs w:val="28"/>
          <w:lang w:eastAsia="ru-RU"/>
        </w:rPr>
        <w:t xml:space="preserve"> </w:t>
      </w:r>
      <w:r w:rsidRPr="00DB6D62">
        <w:rPr>
          <w:color w:val="000000"/>
          <w:szCs w:val="28"/>
          <w:lang w:eastAsia="ru-RU"/>
        </w:rPr>
        <w:t>недостоверными и (или) недействительными</w:t>
      </w:r>
      <w:r w:rsidR="009748F8">
        <w:rPr>
          <w:color w:val="000000"/>
          <w:szCs w:val="28"/>
          <w:lang w:eastAsia="ru-RU"/>
        </w:rPr>
        <w:t xml:space="preserve"> ____________________________________________</w:t>
      </w:r>
      <w:r w:rsidRPr="00DB6D62">
        <w:rPr>
          <w:color w:val="000000"/>
          <w:szCs w:val="28"/>
          <w:lang w:eastAsia="ru-RU"/>
        </w:rPr>
        <w:t xml:space="preserve">                            </w:t>
      </w:r>
      <w:r>
        <w:rPr>
          <w:color w:val="000000"/>
          <w:szCs w:val="28"/>
          <w:lang w:eastAsia="ru-RU"/>
        </w:rPr>
        <w:tab/>
      </w:r>
    </w:p>
    <w:p w:rsidR="00973B77" w:rsidRPr="00DB6D62" w:rsidRDefault="00973B77" w:rsidP="00973B77">
      <w:pPr>
        <w:rPr>
          <w:color w:val="000000"/>
          <w:szCs w:val="28"/>
          <w:lang w:eastAsia="ru-RU"/>
        </w:rPr>
      </w:pPr>
    </w:p>
    <w:p w:rsidR="00973B77" w:rsidRPr="00DB6D62" w:rsidRDefault="00973B77" w:rsidP="00973B77">
      <w:pPr>
        <w:tabs>
          <w:tab w:val="left" w:pos="7371"/>
        </w:tabs>
        <w:rPr>
          <w:color w:val="000000"/>
          <w:szCs w:val="28"/>
          <w:lang w:eastAsia="ru-RU"/>
        </w:rPr>
      </w:pPr>
      <w:r w:rsidRPr="00DB6D62">
        <w:rPr>
          <w:color w:val="000000"/>
          <w:szCs w:val="28"/>
          <w:lang w:eastAsia="ru-RU"/>
        </w:rPr>
        <w:t xml:space="preserve">Количество достоверных подписей </w:t>
      </w:r>
      <w:r w:rsidR="00472903">
        <w:rPr>
          <w:color w:val="000000"/>
          <w:szCs w:val="28"/>
          <w:lang w:eastAsia="ru-RU"/>
        </w:rPr>
        <w:t>___________________________________</w:t>
      </w:r>
      <w:r w:rsidRPr="00DB6D62">
        <w:rPr>
          <w:color w:val="000000"/>
          <w:szCs w:val="28"/>
          <w:lang w:eastAsia="ru-RU"/>
        </w:rPr>
        <w:t xml:space="preserve">                                           </w:t>
      </w:r>
      <w:r w:rsidR="00472903">
        <w:rPr>
          <w:color w:val="000000"/>
          <w:szCs w:val="28"/>
          <w:lang w:eastAsia="ru-RU"/>
        </w:rPr>
        <w:tab/>
      </w:r>
      <w:r w:rsidR="00472903">
        <w:rPr>
          <w:color w:val="000000"/>
          <w:szCs w:val="28"/>
          <w:lang w:eastAsia="ru-RU"/>
        </w:rPr>
        <w:tab/>
      </w:r>
    </w:p>
    <w:p w:rsidR="00973B77" w:rsidRPr="00DB6D62" w:rsidRDefault="00973B77" w:rsidP="00973B77">
      <w:pPr>
        <w:rPr>
          <w:color w:val="000000"/>
          <w:szCs w:val="28"/>
          <w:lang w:eastAsia="ru-RU"/>
        </w:rPr>
      </w:pPr>
    </w:p>
    <w:p w:rsidR="00973B77" w:rsidRPr="00DB6D62" w:rsidRDefault="00973B77" w:rsidP="00973B77">
      <w:pPr>
        <w:spacing w:after="200"/>
        <w:ind w:firstLine="851"/>
        <w:rPr>
          <w:color w:val="000000"/>
          <w:szCs w:val="28"/>
          <w:lang w:eastAsia="ru-RU"/>
        </w:rPr>
      </w:pPr>
      <w:r w:rsidRPr="00DB6D62">
        <w:rPr>
          <w:color w:val="000000"/>
          <w:szCs w:val="28"/>
          <w:lang w:eastAsia="ru-RU"/>
        </w:rPr>
        <w:t xml:space="preserve">Основания признания подписей избирателей </w:t>
      </w:r>
      <w:proofErr w:type="gramStart"/>
      <w:r w:rsidRPr="00DB6D62">
        <w:rPr>
          <w:color w:val="000000"/>
          <w:szCs w:val="28"/>
          <w:lang w:eastAsia="ru-RU"/>
        </w:rPr>
        <w:t>недостоверными</w:t>
      </w:r>
      <w:proofErr w:type="gramEnd"/>
      <w:r w:rsidRPr="00DB6D62">
        <w:rPr>
          <w:color w:val="000000"/>
          <w:szCs w:val="28"/>
          <w:lang w:eastAsia="ru-RU"/>
        </w:rPr>
        <w:t xml:space="preserve"> и (или) недействительными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5"/>
        <w:gridCol w:w="7230"/>
        <w:gridCol w:w="1666"/>
      </w:tblGrid>
      <w:tr w:rsidR="00973B77" w:rsidRPr="00CE4588" w:rsidTr="00F80B7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DB6D62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973B77" w:rsidRPr="00DB6D62" w:rsidRDefault="00973B77" w:rsidP="00F80B7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6D62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6D62"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6D62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ind w:firstLine="85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6D62">
              <w:rPr>
                <w:color w:val="000000"/>
                <w:sz w:val="24"/>
                <w:szCs w:val="24"/>
                <w:lang w:eastAsia="ru-RU"/>
              </w:rPr>
              <w:t>Основания признания подписей избирателей</w:t>
            </w:r>
          </w:p>
          <w:p w:rsidR="00973B77" w:rsidRPr="00DB6D62" w:rsidRDefault="00973B77" w:rsidP="00F80B7B">
            <w:pPr>
              <w:ind w:firstLine="85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6D62">
              <w:rPr>
                <w:color w:val="000000"/>
                <w:sz w:val="24"/>
                <w:szCs w:val="24"/>
                <w:lang w:eastAsia="ru-RU"/>
              </w:rPr>
              <w:t>недостоверными и (или) недействительными</w:t>
            </w:r>
            <w:r w:rsidRPr="00DB6D62">
              <w:rPr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6D62">
              <w:rPr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73B77" w:rsidRPr="00DB6D62" w:rsidRDefault="00973B77" w:rsidP="00F80B7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6D62">
              <w:rPr>
                <w:color w:val="000000"/>
                <w:sz w:val="24"/>
                <w:szCs w:val="24"/>
                <w:lang w:eastAsia="ru-RU"/>
              </w:rPr>
              <w:t>подписей</w:t>
            </w:r>
          </w:p>
          <w:p w:rsidR="00973B77" w:rsidRPr="00DB6D62" w:rsidRDefault="00973B77" w:rsidP="00F80B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b/>
                <w:color w:val="000000"/>
                <w:sz w:val="24"/>
                <w:lang w:eastAsia="ru-RU"/>
              </w:rPr>
            </w:pPr>
            <w:r w:rsidRPr="00DB6D62">
              <w:rPr>
                <w:b/>
                <w:color w:val="000000"/>
                <w:sz w:val="24"/>
                <w:lang w:eastAsia="ru-RU"/>
              </w:rPr>
              <w:lastRenderedPageBreak/>
              <w:t>Итого: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</w:tr>
    </w:tbl>
    <w:p w:rsidR="00973B77" w:rsidRPr="00DB6D62" w:rsidRDefault="00973B77" w:rsidP="00973B77">
      <w:pPr>
        <w:spacing w:after="200" w:line="276" w:lineRule="auto"/>
        <w:rPr>
          <w:color w:val="000000"/>
          <w:sz w:val="16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4536"/>
        <w:gridCol w:w="1384"/>
        <w:gridCol w:w="3544"/>
      </w:tblGrid>
      <w:tr w:rsidR="00973B77" w:rsidRPr="00CE4588" w:rsidTr="00F80B7B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rPr>
                <w:color w:val="000000"/>
                <w:sz w:val="8"/>
                <w:lang w:eastAsia="ru-RU"/>
              </w:rPr>
            </w:pPr>
          </w:p>
          <w:p w:rsidR="00973B77" w:rsidRPr="00DB6D62" w:rsidRDefault="00973B77" w:rsidP="00F80B7B">
            <w:pPr>
              <w:ind w:left="283"/>
              <w:rPr>
                <w:color w:val="000000"/>
                <w:sz w:val="24"/>
                <w:lang w:eastAsia="ru-RU"/>
              </w:rPr>
            </w:pPr>
            <w:r w:rsidRPr="00DB6D62">
              <w:rPr>
                <w:color w:val="000000"/>
                <w:sz w:val="24"/>
                <w:lang w:eastAsia="ru-RU"/>
              </w:rPr>
              <w:t>Руководитель рабочей группы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22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     </w:t>
            </w:r>
            <w:r w:rsidR="00882464">
              <w:rPr>
                <w:color w:val="000000"/>
                <w:sz w:val="22"/>
                <w:lang w:eastAsia="ru-RU"/>
              </w:rPr>
              <w:t>Н.И.Нефедьев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22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6D62">
              <w:rPr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73B77" w:rsidRPr="00DB6D62" w:rsidRDefault="00973B77" w:rsidP="00973B77">
      <w:pPr>
        <w:autoSpaceDE w:val="0"/>
        <w:autoSpaceDN w:val="0"/>
        <w:adjustRightInd w:val="0"/>
        <w:rPr>
          <w:color w:val="000000"/>
          <w:sz w:val="8"/>
          <w:lang w:eastAsia="ru-RU"/>
        </w:rPr>
      </w:pPr>
    </w:p>
    <w:tbl>
      <w:tblPr>
        <w:tblW w:w="9464" w:type="dxa"/>
        <w:jc w:val="center"/>
        <w:tblLook w:val="0000"/>
      </w:tblPr>
      <w:tblGrid>
        <w:gridCol w:w="4536"/>
        <w:gridCol w:w="1384"/>
        <w:gridCol w:w="3544"/>
      </w:tblGrid>
      <w:tr w:rsidR="00973B77" w:rsidRPr="00CE4588" w:rsidTr="00F80B7B">
        <w:trPr>
          <w:jc w:val="center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rPr>
                <w:color w:val="000000"/>
                <w:sz w:val="24"/>
                <w:lang w:eastAsia="ru-RU"/>
              </w:rPr>
            </w:pPr>
            <w:r w:rsidRPr="00DB6D62">
              <w:rPr>
                <w:color w:val="000000"/>
                <w:sz w:val="24"/>
                <w:lang w:eastAsia="ru-RU"/>
              </w:rPr>
              <w:t>Копия протокола получена</w:t>
            </w:r>
            <w:r w:rsidRPr="00DB6D62">
              <w:rPr>
                <w:color w:val="000000"/>
                <w:sz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77" w:rsidRPr="00DB6D62" w:rsidRDefault="00973B77" w:rsidP="00F80B7B">
            <w:pPr>
              <w:ind w:left="317"/>
              <w:rPr>
                <w:color w:val="000000"/>
                <w:sz w:val="22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6D62">
              <w:rPr>
                <w:color w:val="000000"/>
                <w:sz w:val="20"/>
                <w:szCs w:val="20"/>
                <w:lang w:eastAsia="ru-RU"/>
              </w:rPr>
              <w:t xml:space="preserve">   (Ф.И.О. кандидата)</w:t>
            </w:r>
          </w:p>
        </w:tc>
      </w:tr>
      <w:tr w:rsidR="00973B77" w:rsidRPr="00CE4588" w:rsidTr="00F80B7B">
        <w:trPr>
          <w:jc w:val="center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jc w:val="left"/>
              <w:rPr>
                <w:color w:val="000000"/>
                <w:sz w:val="24"/>
                <w:lang w:eastAsia="ru-RU"/>
              </w:rPr>
            </w:pPr>
            <w:r w:rsidRPr="00DB6D62">
              <w:rPr>
                <w:color w:val="000000"/>
                <w:sz w:val="24"/>
                <w:lang w:eastAsia="ru-RU"/>
              </w:rPr>
              <w:t>«___» часов «___» мин. «___»____________ 201</w:t>
            </w:r>
            <w:r w:rsidR="001E1F4C">
              <w:rPr>
                <w:color w:val="000000"/>
                <w:sz w:val="24"/>
                <w:lang w:eastAsia="ru-RU"/>
              </w:rPr>
              <w:t>5</w:t>
            </w:r>
            <w:r w:rsidRPr="00DB6D62">
              <w:rPr>
                <w:color w:val="000000"/>
                <w:sz w:val="24"/>
                <w:lang w:eastAsia="ru-RU"/>
              </w:rPr>
              <w:t xml:space="preserve"> г. </w:t>
            </w:r>
          </w:p>
        </w:tc>
      </w:tr>
      <w:tr w:rsidR="00973B77" w:rsidRPr="00CE4588" w:rsidTr="00F80B7B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16"/>
                <w:lang w:eastAsia="ru-RU"/>
              </w:rPr>
            </w:pPr>
          </w:p>
          <w:p w:rsidR="00973B77" w:rsidRPr="00DB6D62" w:rsidRDefault="00973B77" w:rsidP="00F80B7B">
            <w:pPr>
              <w:ind w:left="283"/>
              <w:rPr>
                <w:color w:val="000000"/>
                <w:sz w:val="24"/>
                <w:lang w:eastAsia="ru-RU"/>
              </w:rPr>
            </w:pPr>
            <w:r w:rsidRPr="00DB6D62">
              <w:rPr>
                <w:color w:val="000000"/>
                <w:sz w:val="24"/>
                <w:lang w:eastAsia="ru-RU"/>
              </w:rPr>
              <w:t>Кандидат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22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22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6D62">
              <w:rPr>
                <w:color w:val="000000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6D62">
              <w:rPr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F63AC7" w:rsidRDefault="00F63AC7"/>
    <w:sectPr w:rsidR="00F63AC7" w:rsidSect="00F6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A5" w:rsidRDefault="006972A5" w:rsidP="00973B77">
      <w:r>
        <w:separator/>
      </w:r>
    </w:p>
  </w:endnote>
  <w:endnote w:type="continuationSeparator" w:id="0">
    <w:p w:rsidR="006972A5" w:rsidRDefault="006972A5" w:rsidP="00973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A5" w:rsidRDefault="006972A5" w:rsidP="00973B77">
      <w:r>
        <w:separator/>
      </w:r>
    </w:p>
  </w:footnote>
  <w:footnote w:type="continuationSeparator" w:id="0">
    <w:p w:rsidR="006972A5" w:rsidRDefault="006972A5" w:rsidP="00973B77">
      <w:r>
        <w:continuationSeparator/>
      </w:r>
    </w:p>
  </w:footnote>
  <w:footnote w:id="1">
    <w:p w:rsidR="00973B77" w:rsidRDefault="00973B77" w:rsidP="00973B77">
      <w:pPr>
        <w:pStyle w:val="a4"/>
        <w:ind w:firstLine="540"/>
      </w:pPr>
      <w:r>
        <w:rPr>
          <w:rStyle w:val="a3"/>
        </w:rPr>
        <w:footnoteRef/>
      </w:r>
      <w:r>
        <w:t xml:space="preserve"> Указываются в соответствии со статьей 61 Закона.</w:t>
      </w:r>
    </w:p>
  </w:footnote>
  <w:footnote w:id="2">
    <w:p w:rsidR="00973B77" w:rsidRDefault="00973B77" w:rsidP="00973B77">
      <w:pPr>
        <w:pStyle w:val="a4"/>
        <w:ind w:firstLine="540"/>
      </w:pPr>
      <w:r>
        <w:rPr>
          <w:rStyle w:val="a3"/>
        </w:rPr>
        <w:footnoteRef/>
      </w:r>
      <w:r>
        <w:t xml:space="preserve"> Копия протокола передается кандидату не </w:t>
      </w:r>
      <w:proofErr w:type="gramStart"/>
      <w:r>
        <w:t>позднее</w:t>
      </w:r>
      <w:proofErr w:type="gramEnd"/>
      <w:r>
        <w:t xml:space="preserve"> чем за двое суток до заседания  комиссии, на котором должен рассматриваться вопрос о регистрации этого кандидата.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7D1"/>
    <w:rsid w:val="001B763B"/>
    <w:rsid w:val="001E1F4C"/>
    <w:rsid w:val="002C60B6"/>
    <w:rsid w:val="00472903"/>
    <w:rsid w:val="00483921"/>
    <w:rsid w:val="005A6CB4"/>
    <w:rsid w:val="005E764E"/>
    <w:rsid w:val="006972A5"/>
    <w:rsid w:val="007330D8"/>
    <w:rsid w:val="00761467"/>
    <w:rsid w:val="00882464"/>
    <w:rsid w:val="008B3DF9"/>
    <w:rsid w:val="00961EA2"/>
    <w:rsid w:val="00973B77"/>
    <w:rsid w:val="00973F99"/>
    <w:rsid w:val="009748F8"/>
    <w:rsid w:val="00A93206"/>
    <w:rsid w:val="00AF2181"/>
    <w:rsid w:val="00B00EFD"/>
    <w:rsid w:val="00D327D1"/>
    <w:rsid w:val="00D65A56"/>
    <w:rsid w:val="00DD1A79"/>
    <w:rsid w:val="00DF6473"/>
    <w:rsid w:val="00ED7C0D"/>
    <w:rsid w:val="00F63AC7"/>
    <w:rsid w:val="00F9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73B77"/>
    <w:rPr>
      <w:vertAlign w:val="superscript"/>
    </w:rPr>
  </w:style>
  <w:style w:type="paragraph" w:styleId="a4">
    <w:name w:val="footnote text"/>
    <w:basedOn w:val="a"/>
    <w:link w:val="a5"/>
    <w:semiHidden/>
    <w:rsid w:val="00973B77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73B7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Изберком</dc:creator>
  <cp:lastModifiedBy>Изберком</cp:lastModifiedBy>
  <cp:revision>14</cp:revision>
  <dcterms:created xsi:type="dcterms:W3CDTF">2014-09-05T00:59:00Z</dcterms:created>
  <dcterms:modified xsi:type="dcterms:W3CDTF">2015-02-02T02:07:00Z</dcterms:modified>
</cp:coreProperties>
</file>